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75724" w14:textId="77777777" w:rsidR="000B385A" w:rsidRDefault="00EA563B">
      <w:pPr>
        <w:spacing w:after="0"/>
      </w:pPr>
      <w:r>
        <w:rPr>
          <w:noProof/>
        </w:rPr>
        <w:drawing>
          <wp:inline distT="0" distB="0" distL="0" distR="0" wp14:anchorId="63EE1E4E" wp14:editId="410D79EA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66A8C4" w14:textId="77777777" w:rsidR="000B385A" w:rsidRDefault="00EA563B">
      <w:pPr>
        <w:spacing w:after="0"/>
      </w:pPr>
      <w:r>
        <w:rPr>
          <w:b/>
          <w:color w:val="000000"/>
          <w:sz w:val="28"/>
        </w:rPr>
        <w:t>О внесении изменений и дополнений в приказ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</w:t>
      </w:r>
    </w:p>
    <w:p w14:paraId="286532E2" w14:textId="77777777" w:rsidR="000B385A" w:rsidRDefault="00EA563B">
      <w:pPr>
        <w:spacing w:after="0"/>
        <w:jc w:val="both"/>
      </w:pPr>
      <w:r>
        <w:rPr>
          <w:color w:val="000000"/>
          <w:sz w:val="28"/>
        </w:rPr>
        <w:t xml:space="preserve">Приказ Министра образования и науки </w:t>
      </w:r>
      <w:r>
        <w:rPr>
          <w:color w:val="000000"/>
          <w:sz w:val="28"/>
        </w:rPr>
        <w:t>Республики Казахстан от 22 мая 2020 года № 215. Зарегистрирован в Министерстве юстиции Республики Казахстан 25 мая 2020 года № 20710</w:t>
      </w:r>
    </w:p>
    <w:p w14:paraId="4D5DCD1C" w14:textId="77777777" w:rsidR="000B385A" w:rsidRDefault="00EA563B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подпунктом 1) статьи 10 Закона Республики Казахстан "О государственных услугах" ПРИКАЗЫВАЮ:</w:t>
      </w:r>
    </w:p>
    <w:p w14:paraId="2292902D" w14:textId="77777777" w:rsidR="000B385A" w:rsidRDefault="00EA563B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 xml:space="preserve">       </w:t>
      </w:r>
      <w:r>
        <w:rPr>
          <w:color w:val="000000"/>
          <w:sz w:val="28"/>
        </w:rPr>
        <w:t>1. Внести в приказ Министра образования и науки Республики Казахстан от 22 января 2016 года № 66 "Об утверждении Правил распределения мест в общежитиях организаций образования" (зарегистрирован в Реестре государственной регистрации нормативных правовых акт</w:t>
      </w:r>
      <w:r>
        <w:rPr>
          <w:color w:val="000000"/>
          <w:sz w:val="28"/>
        </w:rPr>
        <w:t>ов Республики Казахстан за № 13487, опубликован 28 апреля 2016 года в информационно-правовой системе "Әділет") следующие изменения и дополнения:</w:t>
      </w:r>
    </w:p>
    <w:p w14:paraId="6BB1E27D" w14:textId="77777777" w:rsidR="000B385A" w:rsidRDefault="00EA563B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в Правилах распределения мест в общежитиях организаций образования, утвержденных указанным приказом:</w:t>
      </w:r>
    </w:p>
    <w:bookmarkEnd w:id="2"/>
    <w:p w14:paraId="224AD4F1" w14:textId="77777777" w:rsidR="000B385A" w:rsidRDefault="000B385A">
      <w:pPr>
        <w:spacing w:after="0"/>
      </w:pPr>
    </w:p>
    <w:p w14:paraId="2BD7DB06" w14:textId="77777777" w:rsidR="000B385A" w:rsidRDefault="00EA563B">
      <w:pPr>
        <w:spacing w:after="0"/>
        <w:jc w:val="both"/>
      </w:pPr>
      <w:r>
        <w:rPr>
          <w:color w:val="000000"/>
          <w:sz w:val="28"/>
        </w:rPr>
        <w:t xml:space="preserve">  </w:t>
      </w:r>
      <w:r>
        <w:rPr>
          <w:color w:val="000000"/>
          <w:sz w:val="28"/>
        </w:rPr>
        <w:t xml:space="preserve">     пункты 1, 2 изложить в следующей редакции: </w:t>
      </w:r>
    </w:p>
    <w:p w14:paraId="12FA34DF" w14:textId="77777777" w:rsidR="000B385A" w:rsidRDefault="00EA563B">
      <w:pPr>
        <w:spacing w:after="0"/>
        <w:jc w:val="both"/>
      </w:pPr>
      <w:bookmarkStart w:id="3" w:name="z8"/>
      <w:r>
        <w:rPr>
          <w:color w:val="000000"/>
          <w:sz w:val="28"/>
        </w:rPr>
        <w:t xml:space="preserve">       "1. Настоящие Правила распределения мест в общежитиях организаций образования (далее – Правила), разработаны в соответствии с подпунктом 46-13) статьи 5 Закона Республики Казахстан от 27 июля 2007 год</w:t>
      </w:r>
      <w:r>
        <w:rPr>
          <w:color w:val="000000"/>
          <w:sz w:val="28"/>
        </w:rPr>
        <w:t>а "Об образовании" и подпункта 1) статьи 10 Закона Республики Казахстан от 15 апреля 2013 года "О государственных услугах" и определяют порядок распределения мест в общежитиях организаций образования;</w:t>
      </w:r>
    </w:p>
    <w:p w14:paraId="23CB11A0" w14:textId="77777777" w:rsidR="000B385A" w:rsidRDefault="00EA563B">
      <w:pPr>
        <w:spacing w:after="0"/>
        <w:jc w:val="both"/>
      </w:pPr>
      <w:bookmarkStart w:id="4" w:name="z9"/>
      <w:bookmarkEnd w:id="3"/>
      <w:r>
        <w:rPr>
          <w:color w:val="000000"/>
          <w:sz w:val="28"/>
        </w:rPr>
        <w:t xml:space="preserve">      2. Правила определяют порядок распределения мест </w:t>
      </w:r>
      <w:r>
        <w:rPr>
          <w:color w:val="000000"/>
          <w:sz w:val="28"/>
        </w:rPr>
        <w:t>в общежитиях, принадлежащих организациям образования (далее - организация) на праве собственности или находящихся во владении организаций на ином законном основании, с учетом оснований и очередности предоставления мест проживания в общежитиях для обучающих</w:t>
      </w:r>
      <w:r>
        <w:rPr>
          <w:color w:val="000000"/>
          <w:sz w:val="28"/>
        </w:rPr>
        <w:t>ся, за исключением организаций образования при Президенте Республики Казахстан.</w:t>
      </w:r>
    </w:p>
    <w:p w14:paraId="406FECF5" w14:textId="77777777" w:rsidR="000B385A" w:rsidRDefault="00EA563B">
      <w:pPr>
        <w:spacing w:after="0"/>
        <w:jc w:val="both"/>
      </w:pPr>
      <w:bookmarkStart w:id="5" w:name="z10"/>
      <w:bookmarkEnd w:id="4"/>
      <w:r>
        <w:rPr>
          <w:color w:val="000000"/>
          <w:sz w:val="28"/>
        </w:rPr>
        <w:t>      Предоставление общежития обучающимся в высших учебных заведениях осуществляется высшими учебными заведениями (далее - ВУЗ).</w:t>
      </w:r>
    </w:p>
    <w:p w14:paraId="20E257EF" w14:textId="77777777" w:rsidR="000B385A" w:rsidRDefault="00EA563B">
      <w:pPr>
        <w:spacing w:after="0"/>
        <w:jc w:val="both"/>
      </w:pPr>
      <w:bookmarkStart w:id="6" w:name="z11"/>
      <w:bookmarkEnd w:id="5"/>
      <w:r>
        <w:rPr>
          <w:color w:val="000000"/>
          <w:sz w:val="28"/>
        </w:rPr>
        <w:t>      Предоставление общежития обучающимся в о</w:t>
      </w:r>
      <w:r>
        <w:rPr>
          <w:color w:val="000000"/>
          <w:sz w:val="28"/>
        </w:rPr>
        <w:t>рганизациях технического и профессионального образования осуществляется организациями технического и профессионального образования (далее - ТиПО).</w:t>
      </w:r>
    </w:p>
    <w:p w14:paraId="26543901" w14:textId="77777777" w:rsidR="000B385A" w:rsidRDefault="00EA563B">
      <w:pPr>
        <w:spacing w:after="0"/>
        <w:jc w:val="both"/>
      </w:pPr>
      <w:bookmarkStart w:id="7" w:name="z12"/>
      <w:bookmarkEnd w:id="6"/>
      <w:r>
        <w:rPr>
          <w:color w:val="000000"/>
          <w:sz w:val="28"/>
        </w:rPr>
        <w:lastRenderedPageBreak/>
        <w:t>      Сведения о наличии свободных мест в общежитиях размещаются на официальных сайтах ВУЗов и ТиПО.";</w:t>
      </w:r>
    </w:p>
    <w:p w14:paraId="081B924A" w14:textId="77777777" w:rsidR="000B385A" w:rsidRDefault="00EA563B">
      <w:pPr>
        <w:spacing w:after="0"/>
        <w:jc w:val="both"/>
      </w:pPr>
      <w:bookmarkStart w:id="8" w:name="z13"/>
      <w:bookmarkEnd w:id="7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дополнить пунктами 2-1 и 2-2 следующего содержания:</w:t>
      </w:r>
    </w:p>
    <w:p w14:paraId="24C7D9D5" w14:textId="77777777" w:rsidR="000B385A" w:rsidRDefault="00EA563B">
      <w:pPr>
        <w:spacing w:after="0"/>
        <w:jc w:val="both"/>
      </w:pPr>
      <w:bookmarkStart w:id="9" w:name="z14"/>
      <w:bookmarkEnd w:id="8"/>
      <w:r>
        <w:rPr>
          <w:color w:val="000000"/>
          <w:sz w:val="28"/>
        </w:rPr>
        <w:t xml:space="preserve">       "2-1. Государственная услуга оказывается физическим лицам (далее - услугополучатель) бесплатно на основании заявления по установленной форме согласно приложению 1 к настоящим Правилам.</w:t>
      </w:r>
    </w:p>
    <w:p w14:paraId="21FC75A8" w14:textId="77777777" w:rsidR="000B385A" w:rsidRDefault="00EA563B">
      <w:pPr>
        <w:spacing w:after="0"/>
        <w:jc w:val="both"/>
      </w:pPr>
      <w:bookmarkStart w:id="10" w:name="z15"/>
      <w:bookmarkEnd w:id="9"/>
      <w:r>
        <w:rPr>
          <w:color w:val="000000"/>
          <w:sz w:val="28"/>
        </w:rPr>
        <w:t xml:space="preserve">      Прием </w:t>
      </w:r>
      <w:r>
        <w:rPr>
          <w:color w:val="000000"/>
          <w:sz w:val="28"/>
        </w:rPr>
        <w:t>заявления и выдача результата оказания государственной услуги осуществляются через:</w:t>
      </w:r>
    </w:p>
    <w:p w14:paraId="6D3A6720" w14:textId="77777777" w:rsidR="000B385A" w:rsidRDefault="00EA563B">
      <w:pPr>
        <w:spacing w:after="0"/>
        <w:jc w:val="both"/>
      </w:pPr>
      <w:bookmarkStart w:id="11" w:name="z16"/>
      <w:bookmarkEnd w:id="10"/>
      <w:r>
        <w:rPr>
          <w:color w:val="000000"/>
          <w:sz w:val="28"/>
        </w:rPr>
        <w:t>      1) высшие учебные заведения;</w:t>
      </w:r>
    </w:p>
    <w:p w14:paraId="74932032" w14:textId="77777777" w:rsidR="000B385A" w:rsidRDefault="00EA563B">
      <w:pPr>
        <w:spacing w:after="0"/>
        <w:jc w:val="both"/>
      </w:pPr>
      <w:bookmarkStart w:id="12" w:name="z17"/>
      <w:bookmarkEnd w:id="11"/>
      <w:r>
        <w:rPr>
          <w:color w:val="000000"/>
          <w:sz w:val="28"/>
        </w:rPr>
        <w:t>      2) организации технического и профессионального образования;</w:t>
      </w:r>
    </w:p>
    <w:p w14:paraId="4B471BD2" w14:textId="77777777" w:rsidR="000B385A" w:rsidRDefault="00EA563B">
      <w:pPr>
        <w:spacing w:after="0"/>
        <w:jc w:val="both"/>
      </w:pPr>
      <w:bookmarkStart w:id="13" w:name="z18"/>
      <w:bookmarkEnd w:id="12"/>
      <w:r>
        <w:rPr>
          <w:color w:val="000000"/>
          <w:sz w:val="28"/>
        </w:rPr>
        <w:t xml:space="preserve">      3) веб-портал "электронного правительства" www.egov.kz (далее – </w:t>
      </w:r>
      <w:r>
        <w:rPr>
          <w:color w:val="000000"/>
          <w:sz w:val="28"/>
        </w:rPr>
        <w:t>портал);</w:t>
      </w:r>
    </w:p>
    <w:p w14:paraId="0203124C" w14:textId="77777777" w:rsidR="000B385A" w:rsidRDefault="00EA563B">
      <w:pPr>
        <w:spacing w:after="0"/>
        <w:jc w:val="both"/>
      </w:pPr>
      <w:bookmarkStart w:id="14" w:name="z19"/>
      <w:bookmarkEnd w:id="13"/>
      <w:r>
        <w:rPr>
          <w:color w:val="000000"/>
          <w:sz w:val="28"/>
        </w:rPr>
        <w:t>      Перечень основных требований к оказанию государственной услуги для ТиПО,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</w:t>
      </w:r>
      <w:r>
        <w:rPr>
          <w:color w:val="000000"/>
          <w:sz w:val="28"/>
        </w:rPr>
        <w:t xml:space="preserve"> стандарте государственной услуги "Предоставление общежития обучающимся организаций технического и профессионального образования" (далее – Стандарт ТиПО), согласно приложению 2 к настоящим Правилам.</w:t>
      </w:r>
    </w:p>
    <w:p w14:paraId="4AE19A44" w14:textId="77777777" w:rsidR="000B385A" w:rsidRDefault="00EA563B">
      <w:pPr>
        <w:spacing w:after="0"/>
        <w:jc w:val="both"/>
      </w:pPr>
      <w:bookmarkStart w:id="15" w:name="z20"/>
      <w:bookmarkEnd w:id="14"/>
      <w:r>
        <w:rPr>
          <w:color w:val="000000"/>
          <w:sz w:val="28"/>
        </w:rPr>
        <w:t>      Перечень основных требований к оказанию государстве</w:t>
      </w:r>
      <w:r>
        <w:rPr>
          <w:color w:val="000000"/>
          <w:sz w:val="28"/>
        </w:rPr>
        <w:t>нной услуги для ВУЗов,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приведен в стандарте государственной услуги "Предоставление общежития обуча</w:t>
      </w:r>
      <w:r>
        <w:rPr>
          <w:color w:val="000000"/>
          <w:sz w:val="28"/>
        </w:rPr>
        <w:t>ющимся в высших учебных заведениях" (далее – Стандарт ВУЗ), согласно приложению 3 к настоящим Правилам.</w:t>
      </w:r>
    </w:p>
    <w:p w14:paraId="4BE8066F" w14:textId="77777777" w:rsidR="000B385A" w:rsidRDefault="00EA563B">
      <w:pPr>
        <w:spacing w:after="0"/>
        <w:jc w:val="both"/>
      </w:pPr>
      <w:bookmarkStart w:id="16" w:name="z21"/>
      <w:bookmarkEnd w:id="15"/>
      <w:r>
        <w:rPr>
          <w:color w:val="000000"/>
          <w:sz w:val="28"/>
        </w:rPr>
        <w:t>      2-2. В настоящих Правилах используются следующие основные понятия:</w:t>
      </w:r>
    </w:p>
    <w:p w14:paraId="1F4BB81A" w14:textId="77777777" w:rsidR="000B385A" w:rsidRDefault="00EA563B">
      <w:pPr>
        <w:spacing w:after="0"/>
        <w:jc w:val="both"/>
      </w:pPr>
      <w:bookmarkStart w:id="17" w:name="z22"/>
      <w:bookmarkEnd w:id="16"/>
      <w:r>
        <w:rPr>
          <w:color w:val="000000"/>
          <w:sz w:val="28"/>
        </w:rPr>
        <w:t>      1) государственная услуга – одна из форм реализации отдельных государстве</w:t>
      </w:r>
      <w:r>
        <w:rPr>
          <w:color w:val="000000"/>
          <w:sz w:val="28"/>
        </w:rPr>
        <w:t>нных функций, осуществляемых в индивидуальном порядке по обращению или без обращения услугополучателей и направленных на реализацию их прав, свобод и законных интересов, предоставление им соответствующих материальных или нематериальных благ;</w:t>
      </w:r>
    </w:p>
    <w:p w14:paraId="36E286E0" w14:textId="77777777" w:rsidR="000B385A" w:rsidRDefault="00EA563B">
      <w:pPr>
        <w:spacing w:after="0"/>
        <w:jc w:val="both"/>
      </w:pPr>
      <w:bookmarkStart w:id="18" w:name="z23"/>
      <w:bookmarkEnd w:id="17"/>
      <w:r>
        <w:rPr>
          <w:color w:val="000000"/>
          <w:sz w:val="28"/>
        </w:rPr>
        <w:t>      2) станд</w:t>
      </w:r>
      <w:r>
        <w:rPr>
          <w:color w:val="000000"/>
          <w:sz w:val="28"/>
        </w:rPr>
        <w:t>арт государственной услуги –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услуги;</w:t>
      </w:r>
    </w:p>
    <w:p w14:paraId="2B5D1984" w14:textId="77777777" w:rsidR="000B385A" w:rsidRDefault="00EA563B">
      <w:pPr>
        <w:spacing w:after="0"/>
        <w:jc w:val="both"/>
      </w:pPr>
      <w:bookmarkStart w:id="19" w:name="z24"/>
      <w:bookmarkEnd w:id="18"/>
      <w:r>
        <w:rPr>
          <w:color w:val="000000"/>
          <w:sz w:val="28"/>
        </w:rPr>
        <w:t>    </w:t>
      </w:r>
      <w:r>
        <w:rPr>
          <w:color w:val="000000"/>
          <w:sz w:val="28"/>
        </w:rPr>
        <w:t xml:space="preserve">  3) веб-портал "электронного правительства"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</w:t>
      </w:r>
      <w:r>
        <w:rPr>
          <w:color w:val="000000"/>
          <w:sz w:val="28"/>
        </w:rPr>
        <w:lastRenderedPageBreak/>
        <w:t>государственным услугам, услугам по выдаче технич</w:t>
      </w:r>
      <w:r>
        <w:rPr>
          <w:color w:val="000000"/>
          <w:sz w:val="28"/>
        </w:rPr>
        <w:t>еских условий на подключение к сетям субъектов естественных монополий и услугам субъектов квазигосударственного сектора, оказываемым в электронной форме (далее - портал);</w:t>
      </w:r>
    </w:p>
    <w:p w14:paraId="2DA8A423" w14:textId="77777777" w:rsidR="000B385A" w:rsidRDefault="00EA563B">
      <w:pPr>
        <w:spacing w:after="0"/>
        <w:jc w:val="both"/>
      </w:pPr>
      <w:bookmarkStart w:id="20" w:name="z25"/>
      <w:bookmarkEnd w:id="19"/>
      <w:r>
        <w:rPr>
          <w:color w:val="000000"/>
          <w:sz w:val="28"/>
        </w:rPr>
        <w:t>      4) электронная цифровая подпись – набор электронных цифровых символов, созданны</w:t>
      </w:r>
      <w:r>
        <w:rPr>
          <w:color w:val="000000"/>
          <w:sz w:val="28"/>
        </w:rPr>
        <w:t>й средствами электронной цифровой подписи и подтверждающий достоверность электронного документа, его принадлежность и неизменность содержания (далее - ЭЦП).";</w:t>
      </w:r>
    </w:p>
    <w:bookmarkEnd w:id="20"/>
    <w:p w14:paraId="39AD9B9F" w14:textId="77777777" w:rsidR="000B385A" w:rsidRDefault="000B385A">
      <w:pPr>
        <w:spacing w:after="0"/>
      </w:pPr>
    </w:p>
    <w:p w14:paraId="5437F27C" w14:textId="77777777" w:rsidR="000B385A" w:rsidRDefault="00EA563B">
      <w:pPr>
        <w:spacing w:after="0"/>
        <w:jc w:val="both"/>
      </w:pPr>
      <w:r>
        <w:rPr>
          <w:color w:val="000000"/>
          <w:sz w:val="28"/>
        </w:rPr>
        <w:t xml:space="preserve">       пункт 8 изложить в следующей редакции:</w:t>
      </w:r>
    </w:p>
    <w:p w14:paraId="015E6315" w14:textId="77777777" w:rsidR="000B385A" w:rsidRDefault="00EA563B">
      <w:pPr>
        <w:spacing w:after="0"/>
        <w:jc w:val="both"/>
      </w:pPr>
      <w:bookmarkStart w:id="21" w:name="z27"/>
      <w:r>
        <w:rPr>
          <w:color w:val="000000"/>
          <w:sz w:val="28"/>
        </w:rPr>
        <w:t xml:space="preserve">      "8. Конкурсная комиссия </w:t>
      </w:r>
      <w:r>
        <w:rPr>
          <w:color w:val="000000"/>
          <w:sz w:val="28"/>
        </w:rPr>
        <w:t xml:space="preserve">осуществляет распределение мест в общежитии в ВУЗ, или ТиПО на основании заявления по установленной форме согласно приложению 1 к настоящим Правилам, или на основании заявления, поданного в электронном виде на портал, с приложением документов, указанных в </w:t>
      </w:r>
      <w:r>
        <w:rPr>
          <w:color w:val="000000"/>
          <w:sz w:val="28"/>
        </w:rPr>
        <w:t>пункте 8 Стандарта ТиПО, согласно приложению 2 к настоящим Правилам и Стандарта ВУЗ, согласно приложению 3 к настоящим Правилам, подтверждающих статус услугополучателя.</w:t>
      </w:r>
    </w:p>
    <w:p w14:paraId="1D0BBC8D" w14:textId="77777777" w:rsidR="000B385A" w:rsidRDefault="00EA563B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При подаче услугополучателем всех необходимых документов:</w:t>
      </w:r>
    </w:p>
    <w:p w14:paraId="664D2F3C" w14:textId="77777777" w:rsidR="000B385A" w:rsidRDefault="00EA563B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>      подтверждением пр</w:t>
      </w:r>
      <w:r>
        <w:rPr>
          <w:color w:val="000000"/>
          <w:sz w:val="28"/>
        </w:rPr>
        <w:t>инятия заявления на бумажном носителе является расписка о приеме документов ВУЗ или ТиПО о получении документов с указанием даты приема пакета документов согласно приложению 4 к настоящим Правилам.</w:t>
      </w:r>
    </w:p>
    <w:p w14:paraId="3A19F71D" w14:textId="77777777" w:rsidR="000B385A" w:rsidRDefault="00EA563B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>       Через портал – в "личном кабинете" услугополучателя</w:t>
      </w:r>
      <w:r>
        <w:rPr>
          <w:color w:val="000000"/>
          <w:sz w:val="28"/>
        </w:rPr>
        <w:t xml:space="preserve"> отображается статус о принятии пакета документов.</w:t>
      </w:r>
    </w:p>
    <w:p w14:paraId="1129DB52" w14:textId="77777777" w:rsidR="000B385A" w:rsidRDefault="00EA563B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>      В случаях представления услугополучателем неполного пакета документов, и (или) документов с истекшим сроком действия ВУЗ или ТиПО отказывает в приеме заявления и выдает расписку об отказе в приеме до</w:t>
      </w:r>
      <w:r>
        <w:rPr>
          <w:color w:val="000000"/>
          <w:sz w:val="28"/>
        </w:rPr>
        <w:t>кументов по форме согласно приложению 5 к настоящим Правилам.</w:t>
      </w:r>
    </w:p>
    <w:p w14:paraId="0DCF8CB8" w14:textId="77777777" w:rsidR="000B385A" w:rsidRDefault="00EA563B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Канцелярия ВУЗ или ТиПО в день обращения осуществляет прием и регистрацию документов и в течении 1 (одного) рабочего дня передает заявление на рассмотрение комиссии.";</w:t>
      </w:r>
    </w:p>
    <w:p w14:paraId="6E561D99" w14:textId="77777777" w:rsidR="000B385A" w:rsidRDefault="00EA563B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>      дополнить пунк</w:t>
      </w:r>
      <w:r>
        <w:rPr>
          <w:color w:val="000000"/>
          <w:sz w:val="28"/>
        </w:rPr>
        <w:t>том 8-1 следующего содержания:</w:t>
      </w:r>
    </w:p>
    <w:p w14:paraId="78BA5D9B" w14:textId="77777777" w:rsidR="000B385A" w:rsidRDefault="00EA563B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 xml:space="preserve">       "8-1 Сведения о документах, удостоверяющих личность, справка о составе семьи, при наличии семьи, свидетельство о смерти родителя (родителей) (для детей – сирот), справка о наличии в семье 4-х и более детей (для детей и</w:t>
      </w:r>
      <w:r>
        <w:rPr>
          <w:color w:val="000000"/>
          <w:sz w:val="28"/>
        </w:rPr>
        <w:t>з многодетных семей), справка о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</w:t>
      </w:r>
      <w:r>
        <w:rPr>
          <w:color w:val="000000"/>
          <w:sz w:val="28"/>
        </w:rPr>
        <w:t>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"Әділет"), справка о подтверждении права для получения государственной адресной социальной помощи, услуг</w:t>
      </w:r>
      <w:r>
        <w:rPr>
          <w:color w:val="000000"/>
          <w:sz w:val="28"/>
        </w:rPr>
        <w:t>одатель получает из соответствующих государственных информационных систем через шлюз "электронного правительства.";</w:t>
      </w:r>
    </w:p>
    <w:bookmarkEnd w:id="28"/>
    <w:p w14:paraId="20A5FA39" w14:textId="77777777" w:rsidR="000B385A" w:rsidRDefault="000B385A">
      <w:pPr>
        <w:spacing w:after="0"/>
      </w:pPr>
    </w:p>
    <w:p w14:paraId="1A7D1A60" w14:textId="77777777" w:rsidR="000B385A" w:rsidRDefault="00EA563B">
      <w:pPr>
        <w:spacing w:after="0"/>
        <w:jc w:val="both"/>
      </w:pPr>
      <w:r>
        <w:rPr>
          <w:color w:val="000000"/>
          <w:sz w:val="28"/>
        </w:rPr>
        <w:t xml:space="preserve">       пункт 12 изложить в следующей редакции:</w:t>
      </w:r>
    </w:p>
    <w:p w14:paraId="4C699B28" w14:textId="77777777" w:rsidR="000B385A" w:rsidRDefault="00EA563B">
      <w:pPr>
        <w:spacing w:after="0"/>
        <w:jc w:val="both"/>
      </w:pPr>
      <w:bookmarkStart w:id="29" w:name="z36"/>
      <w:r>
        <w:rPr>
          <w:color w:val="000000"/>
          <w:sz w:val="28"/>
        </w:rPr>
        <w:t xml:space="preserve">      "12. Конкурсная комиссия по итогам рассмотрения заявлений, в течение 2 (двух) рабочих </w:t>
      </w:r>
      <w:r>
        <w:rPr>
          <w:color w:val="000000"/>
          <w:sz w:val="28"/>
        </w:rPr>
        <w:t>дней принимает решение о предоставлении мест в общежитии.";</w:t>
      </w:r>
    </w:p>
    <w:bookmarkEnd w:id="29"/>
    <w:p w14:paraId="0A7235E9" w14:textId="77777777" w:rsidR="000B385A" w:rsidRDefault="000B385A">
      <w:pPr>
        <w:spacing w:after="0"/>
      </w:pPr>
    </w:p>
    <w:p w14:paraId="5A8AE018" w14:textId="77777777" w:rsidR="000B385A" w:rsidRDefault="00EA563B">
      <w:pPr>
        <w:spacing w:after="0"/>
        <w:jc w:val="both"/>
      </w:pPr>
      <w:r>
        <w:rPr>
          <w:color w:val="000000"/>
          <w:sz w:val="28"/>
        </w:rPr>
        <w:t xml:space="preserve">       пункт 15 изложить в следующей редакции:</w:t>
      </w:r>
    </w:p>
    <w:p w14:paraId="1CC3D841" w14:textId="77777777" w:rsidR="000B385A" w:rsidRDefault="00EA563B">
      <w:pPr>
        <w:spacing w:after="0"/>
        <w:jc w:val="both"/>
      </w:pPr>
      <w:bookmarkStart w:id="30" w:name="z38"/>
      <w:r>
        <w:rPr>
          <w:color w:val="000000"/>
          <w:sz w:val="28"/>
        </w:rPr>
        <w:t>      "15. На основании сформированного списка для проживания в общежитии за подписью председателя Комиссии обучающемуся выдается направление о пред</w:t>
      </w:r>
      <w:r>
        <w:rPr>
          <w:color w:val="000000"/>
          <w:sz w:val="28"/>
        </w:rPr>
        <w:t>оставлении места в общежитиях ТиПО или ВУЗ, либо мотивированный отказ.</w:t>
      </w:r>
    </w:p>
    <w:p w14:paraId="204BFFCB" w14:textId="77777777" w:rsidR="000B385A" w:rsidRDefault="00EA563B">
      <w:pPr>
        <w:spacing w:after="0"/>
        <w:jc w:val="both"/>
      </w:pPr>
      <w:bookmarkStart w:id="31" w:name="z39"/>
      <w:bookmarkEnd w:id="30"/>
      <w:r>
        <w:rPr>
          <w:color w:val="000000"/>
          <w:sz w:val="28"/>
        </w:rPr>
        <w:t xml:space="preserve">       При обращении через портал в "личном кабинете" услугополучателя результат о предоставлении места в общежитии либо мотивированный отказ по предоставлению государственной услуги на</w:t>
      </w:r>
      <w:r>
        <w:rPr>
          <w:color w:val="000000"/>
          <w:sz w:val="28"/>
        </w:rPr>
        <w:t xml:space="preserve">правляется в форме электронного документа подписанного ЭЦП уполномоченного лица ТиПО или ВУЗа."; </w:t>
      </w:r>
    </w:p>
    <w:p w14:paraId="1EA0E1D8" w14:textId="77777777" w:rsidR="000B385A" w:rsidRDefault="00EA563B">
      <w:pPr>
        <w:spacing w:after="0"/>
        <w:jc w:val="both"/>
      </w:pPr>
      <w:bookmarkStart w:id="32" w:name="z40"/>
      <w:bookmarkEnd w:id="31"/>
      <w:r>
        <w:rPr>
          <w:color w:val="000000"/>
          <w:sz w:val="28"/>
        </w:rPr>
        <w:t>      дополнить пунктом 16 следующего содержания:</w:t>
      </w:r>
    </w:p>
    <w:p w14:paraId="1D04DFCE" w14:textId="77777777" w:rsidR="000B385A" w:rsidRDefault="00EA563B">
      <w:pPr>
        <w:spacing w:after="0"/>
        <w:jc w:val="both"/>
      </w:pPr>
      <w:bookmarkStart w:id="33" w:name="z41"/>
      <w:bookmarkEnd w:id="32"/>
      <w:r>
        <w:rPr>
          <w:color w:val="000000"/>
          <w:sz w:val="28"/>
        </w:rPr>
        <w:t xml:space="preserve">       "16. Услугодатель обеспечивает внесение сведений о стадии оказания государственной услуги в информаци</w:t>
      </w:r>
      <w:r>
        <w:rPr>
          <w:color w:val="000000"/>
          <w:sz w:val="28"/>
        </w:rPr>
        <w:t>онную систему мониторинга оказания государственных услуг в порядке, согласно подпункту 11) пункта 2 статьи 5 Закона Республики Казахстан от 15 апреля 2013 года "О государственных услугах.";</w:t>
      </w:r>
    </w:p>
    <w:p w14:paraId="5F0AAE7C" w14:textId="77777777" w:rsidR="000B385A" w:rsidRDefault="00EA563B">
      <w:pPr>
        <w:spacing w:after="0"/>
        <w:jc w:val="both"/>
      </w:pPr>
      <w:bookmarkStart w:id="34" w:name="z42"/>
      <w:bookmarkEnd w:id="33"/>
      <w:r>
        <w:rPr>
          <w:color w:val="000000"/>
          <w:sz w:val="28"/>
        </w:rPr>
        <w:t>      дополнить пунктом 17 следующего содержания:</w:t>
      </w:r>
    </w:p>
    <w:p w14:paraId="37D4C448" w14:textId="77777777" w:rsidR="000B385A" w:rsidRDefault="00EA563B">
      <w:pPr>
        <w:spacing w:after="0"/>
        <w:jc w:val="both"/>
      </w:pPr>
      <w:bookmarkStart w:id="35" w:name="z43"/>
      <w:bookmarkEnd w:id="34"/>
      <w:r>
        <w:rPr>
          <w:color w:val="000000"/>
          <w:sz w:val="28"/>
        </w:rPr>
        <w:t>      "17. Жалоб</w:t>
      </w:r>
      <w:r>
        <w:rPr>
          <w:color w:val="000000"/>
          <w:sz w:val="28"/>
        </w:rPr>
        <w:t>а на решение, действий (бездействия) услугодателя по вопросам оказания государственных услуг подается на имя руководителя услугодателя, в уполномоченный орган по оценке и контролю за качеством оказания государственных услуг, в соответствии с законодательст</w:t>
      </w:r>
      <w:r>
        <w:rPr>
          <w:color w:val="000000"/>
          <w:sz w:val="28"/>
        </w:rPr>
        <w:t>вом Республики Казахстан.</w:t>
      </w:r>
    </w:p>
    <w:p w14:paraId="787AD3F2" w14:textId="77777777" w:rsidR="000B385A" w:rsidRDefault="00EA563B">
      <w:pPr>
        <w:spacing w:after="0"/>
        <w:jc w:val="both"/>
      </w:pPr>
      <w:bookmarkStart w:id="36" w:name="z44"/>
      <w:bookmarkEnd w:id="35"/>
      <w:r>
        <w:rPr>
          <w:color w:val="000000"/>
          <w:sz w:val="28"/>
        </w:rPr>
        <w:t xml:space="preserve">       Жалоба услугополучателя, поступившая в адрес услугодателя, в соответствии с пунктом 2</w:t>
      </w:r>
      <w:r>
        <w:rPr>
          <w:color w:val="000000"/>
          <w:sz w:val="28"/>
        </w:rPr>
        <w:t xml:space="preserve"> статьи 25 Закона Республики Казахстан "О государственных услугах" подлежит рассмотрению в течение 5 (пяти) рабочих дней со дня ее регистрации.</w:t>
      </w:r>
    </w:p>
    <w:p w14:paraId="1B21EA4B" w14:textId="77777777" w:rsidR="000B385A" w:rsidRDefault="00EA563B">
      <w:pPr>
        <w:spacing w:after="0"/>
        <w:jc w:val="both"/>
      </w:pPr>
      <w:bookmarkStart w:id="37" w:name="z45"/>
      <w:bookmarkEnd w:id="36"/>
      <w:r>
        <w:rPr>
          <w:color w:val="000000"/>
          <w:sz w:val="28"/>
        </w:rPr>
        <w:t>      Жалоба услугополучателя, поступившая в адрес уполномоченного органа по оценке и контролю за качеством оказ</w:t>
      </w:r>
      <w:r>
        <w:rPr>
          <w:color w:val="000000"/>
          <w:sz w:val="28"/>
        </w:rPr>
        <w:t>ания государственных услуг, подлежит рассмотрению в течение 15 (пятнадцати) рабочих дней со дня ее регистрации.</w:t>
      </w:r>
    </w:p>
    <w:p w14:paraId="7F2610FD" w14:textId="77777777" w:rsidR="000B385A" w:rsidRDefault="00EA563B">
      <w:pPr>
        <w:spacing w:after="0"/>
        <w:jc w:val="both"/>
      </w:pPr>
      <w:bookmarkStart w:id="38" w:name="z46"/>
      <w:bookmarkEnd w:id="37"/>
      <w:r>
        <w:rPr>
          <w:color w:val="000000"/>
          <w:sz w:val="28"/>
        </w:rPr>
        <w:t>      В случаях несогласия с результатами оказания государственной услуги услугополучатель обращается в суд в установленном законодательством Ре</w:t>
      </w:r>
      <w:r>
        <w:rPr>
          <w:color w:val="000000"/>
          <w:sz w:val="28"/>
        </w:rPr>
        <w:t>спублики Казахстан порядке.";</w:t>
      </w:r>
    </w:p>
    <w:p w14:paraId="7266C0A1" w14:textId="77777777" w:rsidR="000B385A" w:rsidRDefault="00EA563B">
      <w:pPr>
        <w:spacing w:after="0"/>
        <w:jc w:val="both"/>
      </w:pPr>
      <w:bookmarkStart w:id="39" w:name="z47"/>
      <w:bookmarkEnd w:id="38"/>
      <w:r>
        <w:rPr>
          <w:color w:val="000000"/>
          <w:sz w:val="28"/>
        </w:rPr>
        <w:t xml:space="preserve">       правый верхний угол приложения к Правилам распределения мест в общежитиях организаций образования изложить в следующей редакции:</w:t>
      </w:r>
    </w:p>
    <w:p w14:paraId="6AF8D11A" w14:textId="77777777" w:rsidR="000B385A" w:rsidRDefault="00EA563B">
      <w:pPr>
        <w:spacing w:after="0"/>
        <w:jc w:val="both"/>
      </w:pPr>
      <w:bookmarkStart w:id="40" w:name="z48"/>
      <w:bookmarkEnd w:id="39"/>
      <w:r>
        <w:rPr>
          <w:color w:val="000000"/>
          <w:sz w:val="28"/>
        </w:rPr>
        <w:t>      "Приложение 1 к Правилам распределения мест в общежитиях организаций образования";</w:t>
      </w:r>
    </w:p>
    <w:p w14:paraId="667AD2F2" w14:textId="77777777" w:rsidR="000B385A" w:rsidRDefault="00EA563B">
      <w:pPr>
        <w:spacing w:after="0"/>
        <w:jc w:val="both"/>
      </w:pPr>
      <w:bookmarkStart w:id="41" w:name="z49"/>
      <w:bookmarkEnd w:id="40"/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дополнить приложениями 2, 3, 4, 5, 6 согласно приложениям 1, 2, 3, 4, 5 к настоящему приказу.</w:t>
      </w:r>
    </w:p>
    <w:p w14:paraId="10FB7B8A" w14:textId="77777777" w:rsidR="000B385A" w:rsidRDefault="00EA563B">
      <w:pPr>
        <w:spacing w:after="0"/>
        <w:jc w:val="both"/>
      </w:pPr>
      <w:bookmarkStart w:id="42" w:name="z50"/>
      <w:bookmarkEnd w:id="41"/>
      <w:r>
        <w:rPr>
          <w:color w:val="000000"/>
          <w:sz w:val="28"/>
        </w:rPr>
        <w:t>      2. Департаменту высшего и послевузовского образования Министерства образования и науки Республики Казахстан в установленном законодательством Республи</w:t>
      </w:r>
      <w:r>
        <w:rPr>
          <w:color w:val="000000"/>
          <w:sz w:val="28"/>
        </w:rPr>
        <w:t>ки Казахстан порядке обеспечить:</w:t>
      </w:r>
    </w:p>
    <w:p w14:paraId="1ABF06A5" w14:textId="77777777" w:rsidR="000B385A" w:rsidRDefault="00EA563B">
      <w:pPr>
        <w:spacing w:after="0"/>
        <w:jc w:val="both"/>
      </w:pPr>
      <w:bookmarkStart w:id="43" w:name="z51"/>
      <w:bookmarkEnd w:id="42"/>
      <w:r>
        <w:rPr>
          <w:color w:val="000000"/>
          <w:sz w:val="28"/>
        </w:rPr>
        <w:t>      1) государственную регистрацию настоящего приказа в Министерстве юстиции Республики Казахстан;</w:t>
      </w:r>
    </w:p>
    <w:p w14:paraId="2D6EB38C" w14:textId="77777777" w:rsidR="000B385A" w:rsidRDefault="00EA563B">
      <w:pPr>
        <w:spacing w:after="0"/>
        <w:jc w:val="both"/>
      </w:pPr>
      <w:bookmarkStart w:id="44" w:name="z52"/>
      <w:bookmarkEnd w:id="43"/>
      <w:r>
        <w:rPr>
          <w:color w:val="000000"/>
          <w:sz w:val="28"/>
        </w:rPr>
        <w:t>      2) размещение настоящего приказа на интернет-ресурсе Министерства образования и науки Республики Казахстан после его</w:t>
      </w:r>
      <w:r>
        <w:rPr>
          <w:color w:val="000000"/>
          <w:sz w:val="28"/>
        </w:rPr>
        <w:t xml:space="preserve"> официального опубликования;</w:t>
      </w:r>
    </w:p>
    <w:p w14:paraId="0AEABFE7" w14:textId="77777777" w:rsidR="000B385A" w:rsidRDefault="00EA563B">
      <w:pPr>
        <w:spacing w:after="0"/>
        <w:jc w:val="both"/>
      </w:pPr>
      <w:bookmarkStart w:id="45" w:name="z53"/>
      <w:bookmarkEnd w:id="44"/>
      <w:r>
        <w:rPr>
          <w:color w:val="000000"/>
          <w:sz w:val="28"/>
        </w:rPr>
        <w:t xml:space="preserve">      3) в течение десяти рабочих дней после государственной регистрации настоящего приказа представление в Юридический департамент Министерства образования и науки Республики Казахстан сведений об исполнении </w:t>
      </w:r>
      <w:r>
        <w:rPr>
          <w:color w:val="000000"/>
          <w:sz w:val="28"/>
        </w:rPr>
        <w:t>мероприятий, предусмотренных подпунктами 1) и 2) настоящего пункта.</w:t>
      </w:r>
    </w:p>
    <w:p w14:paraId="6AD0C3AD" w14:textId="77777777" w:rsidR="000B385A" w:rsidRDefault="00EA563B">
      <w:pPr>
        <w:spacing w:after="0"/>
        <w:jc w:val="both"/>
      </w:pPr>
      <w:bookmarkStart w:id="46" w:name="z54"/>
      <w:bookmarkEnd w:id="45"/>
      <w:r>
        <w:rPr>
          <w:color w:val="000000"/>
          <w:sz w:val="28"/>
        </w:rPr>
        <w:t>      3. Контроль за исполнением настоящего приказа возложить на вице-министра образования и науки Республики Казахстан Дауленова М.М.</w:t>
      </w:r>
    </w:p>
    <w:p w14:paraId="65EFBDFB" w14:textId="77777777" w:rsidR="000B385A" w:rsidRDefault="00EA563B">
      <w:pPr>
        <w:spacing w:after="0"/>
        <w:jc w:val="both"/>
      </w:pPr>
      <w:bookmarkStart w:id="47" w:name="z55"/>
      <w:bookmarkEnd w:id="46"/>
      <w:r>
        <w:rPr>
          <w:color w:val="000000"/>
          <w:sz w:val="28"/>
        </w:rPr>
        <w:t>      4. Настоящий приказ вводится в действие по исте</w:t>
      </w:r>
      <w:r>
        <w:rPr>
          <w:color w:val="000000"/>
          <w:sz w:val="28"/>
        </w:rPr>
        <w:t>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"/>
        <w:gridCol w:w="331"/>
        <w:gridCol w:w="1677"/>
        <w:gridCol w:w="4137"/>
        <w:gridCol w:w="15"/>
        <w:gridCol w:w="3276"/>
        <w:gridCol w:w="271"/>
        <w:gridCol w:w="35"/>
      </w:tblGrid>
      <w:tr w:rsidR="000B385A" w14:paraId="2924AB37" w14:textId="77777777">
        <w:trPr>
          <w:gridAfter w:val="2"/>
          <w:wAfter w:w="415" w:type="dxa"/>
          <w:trHeight w:val="30"/>
          <w:tblCellSpacing w:w="0" w:type="auto"/>
        </w:trPr>
        <w:tc>
          <w:tcPr>
            <w:tcW w:w="7795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7"/>
          <w:p w14:paraId="39582305" w14:textId="77777777" w:rsidR="000B385A" w:rsidRDefault="00EA563B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      Министр образования и науки </w:t>
            </w:r>
            <w:r>
              <w:br/>
            </w:r>
            <w:r>
              <w:rPr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4452AF" w14:textId="77777777" w:rsidR="000B385A" w:rsidRDefault="00EA563B">
            <w:pPr>
              <w:spacing w:after="0"/>
            </w:pPr>
            <w:r>
              <w:rPr>
                <w:i/>
                <w:color w:val="000000"/>
                <w:sz w:val="20"/>
              </w:rPr>
              <w:t>А. Аймагамбетов</w:t>
            </w:r>
          </w:p>
        </w:tc>
      </w:tr>
      <w:tr w:rsidR="000B385A" w14:paraId="458476E4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EC913D3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0A845C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22 мая 2020 года № 215</w:t>
            </w:r>
          </w:p>
        </w:tc>
      </w:tr>
      <w:tr w:rsidR="000B385A" w14:paraId="0AD4A89D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D1EEE3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C62DB7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 2</w:t>
            </w:r>
            <w:r>
              <w:br/>
            </w:r>
            <w:r>
              <w:rPr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 организаций образования</w:t>
            </w:r>
          </w:p>
        </w:tc>
      </w:tr>
      <w:tr w:rsidR="000B385A" w14:paraId="32AE78B3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554E6D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Стандарт государственной услуги: "Предоставление общежития обучающимся в организациях технического и профессионального образования" </w:t>
            </w:r>
          </w:p>
        </w:tc>
      </w:tr>
      <w:tr w:rsidR="000B385A" w14:paraId="37B04A8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594158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D2CB065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781451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Организации технического и профессионального образования </w:t>
            </w:r>
          </w:p>
        </w:tc>
      </w:tr>
      <w:tr w:rsidR="000B385A" w14:paraId="61E4507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290F58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3E49B6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39E7B13" w14:textId="77777777" w:rsidR="000B385A" w:rsidRDefault="00EA563B">
            <w:pPr>
              <w:spacing w:after="20"/>
              <w:ind w:left="20"/>
              <w:jc w:val="both"/>
            </w:pPr>
            <w:bookmarkStart w:id="48" w:name="z59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color w:val="000000"/>
                <w:sz w:val="20"/>
              </w:rPr>
              <w:t>1) Организации технического и профессионального образования;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</w:t>
            </w:r>
            <w:r>
              <w:rPr>
                <w:color w:val="000000"/>
                <w:sz w:val="20"/>
              </w:rPr>
              <w:t>лее – портал).</w:t>
            </w:r>
          </w:p>
        </w:tc>
        <w:bookmarkEnd w:id="48"/>
      </w:tr>
      <w:tr w:rsidR="000B385A" w14:paraId="26E66D5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FF582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6AA3938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государственной услуги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61EDA3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- 3 рабочих дня.</w:t>
            </w:r>
          </w:p>
        </w:tc>
      </w:tr>
      <w:tr w:rsidR="000B385A" w14:paraId="0109042F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FC93DD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4C18484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F057FEA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Электронная/бумажная. </w:t>
            </w:r>
          </w:p>
        </w:tc>
      </w:tr>
      <w:tr w:rsidR="000B385A" w14:paraId="4796317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1F24030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595455B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A92AA25" w14:textId="77777777" w:rsidR="000B385A" w:rsidRDefault="00EA563B">
            <w:pPr>
              <w:spacing w:after="20"/>
              <w:ind w:left="20"/>
              <w:jc w:val="both"/>
            </w:pPr>
            <w:bookmarkStart w:id="49" w:name="z61"/>
            <w:r>
              <w:rPr>
                <w:color w:val="000000"/>
                <w:sz w:val="20"/>
              </w:rPr>
              <w:t>Направление о предоставлении общежития обучающимся в организ</w:t>
            </w:r>
            <w:r>
              <w:rPr>
                <w:color w:val="000000"/>
                <w:sz w:val="20"/>
              </w:rPr>
              <w:t>ациях технического и профессионального образования по форме согласно приложению 6 к настоящим Правилам, либо мотивированный отказ.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электронная/бумажная.</w:t>
            </w:r>
            <w:r>
              <w:br/>
            </w:r>
            <w:r>
              <w:rPr>
                <w:color w:val="000000"/>
                <w:sz w:val="20"/>
              </w:rPr>
              <w:t xml:space="preserve">При не обращении </w:t>
            </w:r>
            <w:r>
              <w:rPr>
                <w:color w:val="000000"/>
                <w:sz w:val="20"/>
              </w:rPr>
              <w:t>услугополучателя за результатом государственной услуги в указанный срок, услугодатель обеспечивает их хранение по месту приема до получения услугополучателем.</w:t>
            </w:r>
          </w:p>
        </w:tc>
        <w:bookmarkEnd w:id="49"/>
      </w:tr>
      <w:tr w:rsidR="000B385A" w14:paraId="4E2AC2A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F4B53D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1D9CD89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Размер оплаты, взимаемой с услугополучателя при оказании государственной услуги, и </w:t>
            </w:r>
            <w:r>
              <w:rPr>
                <w:color w:val="000000"/>
                <w:sz w:val="20"/>
              </w:rPr>
              <w:t>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AEDB96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0B385A" w14:paraId="76004D3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7ABDF0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D57348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B47BDB" w14:textId="77777777" w:rsidR="000B385A" w:rsidRDefault="00EA563B">
            <w:pPr>
              <w:spacing w:after="20"/>
              <w:ind w:left="20"/>
              <w:jc w:val="both"/>
            </w:pPr>
            <w:bookmarkStart w:id="50" w:name="z63"/>
            <w:r>
              <w:rPr>
                <w:color w:val="000000"/>
                <w:sz w:val="20"/>
              </w:rPr>
              <w:t xml:space="preserve"> 1) Организаций технического и профессионального образования – с понедельника по пятницу, в соответствии с установленным графиком работы с 9.00</w:t>
            </w:r>
            <w:r>
              <w:rPr>
                <w:color w:val="000000"/>
                <w:sz w:val="20"/>
              </w:rPr>
              <w:t xml:space="preserve"> до 18.30 часов, за исключением выходных и праздничных дней, согласно Трудовому кодексу Республики Казахстан от 23 ноября 2015 года (далее – Кодекс) с перерывом на обед с 13.00 часов до 14.30 часов.</w:t>
            </w:r>
            <w:r>
              <w:br/>
            </w:r>
            <w:r>
              <w:rPr>
                <w:color w:val="000000"/>
                <w:sz w:val="20"/>
              </w:rPr>
              <w:t>2) портала – круглосуточно, за исключением технических пе</w:t>
            </w:r>
            <w:r>
              <w:rPr>
                <w:color w:val="000000"/>
                <w:sz w:val="20"/>
              </w:rPr>
              <w:t>рерывов в связи с проведением ремонтных работ (при обращении услугополучателя после окончания рабочего времени, в выходные и праздничные дни согласно Кодексу, прием заявлений и выдача результатов оказания государственной услуги осуществляется следующим раб</w:t>
            </w:r>
            <w:r>
              <w:rPr>
                <w:color w:val="000000"/>
                <w:sz w:val="20"/>
              </w:rPr>
              <w:t>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t>2) портале www.egov.kz.</w:t>
            </w:r>
          </w:p>
        </w:tc>
        <w:bookmarkEnd w:id="50"/>
      </w:tr>
      <w:tr w:rsidR="000B385A" w14:paraId="78B5E8C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9EE37E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E8A085A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6F4BA5" w14:textId="77777777" w:rsidR="000B385A" w:rsidRDefault="00EA563B">
            <w:pPr>
              <w:spacing w:after="20"/>
              <w:ind w:left="20"/>
              <w:jc w:val="both"/>
            </w:pPr>
            <w:bookmarkStart w:id="51" w:name="z67"/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 на имя руководителя организа</w:t>
            </w:r>
            <w:r>
              <w:rPr>
                <w:color w:val="000000"/>
                <w:sz w:val="20"/>
              </w:rPr>
              <w:t>ции о предоставлении места в общежитии по форме, согласно приложению 1 к настоящим Правилам;</w:t>
            </w:r>
            <w:r>
              <w:br/>
            </w:r>
            <w:r>
              <w:rPr>
                <w:color w:val="000000"/>
                <w:sz w:val="20"/>
              </w:rPr>
              <w:t>2) документ о статусе оралмана</w:t>
            </w:r>
            <w:r>
              <w:br/>
            </w:r>
            <w:r>
              <w:rPr>
                <w:color w:val="000000"/>
                <w:sz w:val="20"/>
              </w:rPr>
              <w:t>3) документ, удостоверяющий личность (для идентификации).</w:t>
            </w:r>
            <w:r>
              <w:br/>
            </w:r>
            <w:r>
              <w:rPr>
                <w:color w:val="000000"/>
                <w:sz w:val="20"/>
              </w:rPr>
              <w:t xml:space="preserve"> На портале:</w:t>
            </w:r>
            <w:r>
              <w:br/>
            </w:r>
            <w:r>
              <w:rPr>
                <w:color w:val="000000"/>
                <w:sz w:val="20"/>
              </w:rPr>
              <w:t>1) заявление о предоставлении места в общежитии в форме элект</w:t>
            </w:r>
            <w:r>
              <w:rPr>
                <w:color w:val="000000"/>
                <w:sz w:val="20"/>
              </w:rPr>
              <w:t>ронного документа, удостоверенного ЭЦП услугополучателя;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документа о статусе оралмана.</w:t>
            </w:r>
            <w:r>
              <w:br/>
            </w:r>
            <w:r>
              <w:rPr>
                <w:color w:val="000000"/>
                <w:sz w:val="20"/>
              </w:rPr>
              <w:t xml:space="preserve"> Сведения о документах, удостоверяющих личность, о составе семьи, при наличии семьи; о смерти родителя (родителей) (для детей – сирот), либо справка</w:t>
            </w:r>
            <w:r>
              <w:rPr>
                <w:color w:val="000000"/>
                <w:sz w:val="20"/>
              </w:rPr>
              <w:t xml:space="preserve"> с детского дома; о наличии в семье 4-х и более детей (для детей из многодетных семей); о подтверждении инвалидности о подтверждении инвалидности по форме, утвержденной приказом Министра здравоохранения и социального развития Республики Казахстан от 30 янв</w:t>
            </w:r>
            <w:r>
              <w:rPr>
                <w:color w:val="000000"/>
                <w:sz w:val="20"/>
              </w:rPr>
              <w:t>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№ 10589, опубликован 15 апреля 2015 года в информационно-правовой системе "Әділет"); о подт</w:t>
            </w:r>
            <w:r>
              <w:rPr>
                <w:color w:val="000000"/>
                <w:sz w:val="20"/>
              </w:rPr>
              <w:t>верждении права для получения государственной адресной социальной помощи предоставляются услугодателю из соответствующих государственных информационных систем через шлюз "электронного правительства".</w:t>
            </w:r>
          </w:p>
        </w:tc>
        <w:bookmarkEnd w:id="51"/>
      </w:tr>
      <w:tr w:rsidR="000B385A" w14:paraId="5FE0CC6D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5B12E61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4D2FB5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</w:t>
            </w:r>
            <w:r>
              <w:rPr>
                <w:color w:val="000000"/>
                <w:sz w:val="20"/>
              </w:rPr>
              <w:t>и, установленные законодательством Республики Казахстан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2BFEF6" w14:textId="77777777" w:rsidR="000B385A" w:rsidRDefault="00EA563B">
            <w:pPr>
              <w:spacing w:after="20"/>
              <w:ind w:left="20"/>
              <w:jc w:val="both"/>
            </w:pPr>
            <w:bookmarkStart w:id="52" w:name="z74"/>
            <w:r>
              <w:rPr>
                <w:color w:val="000000"/>
                <w:sz w:val="20"/>
              </w:rPr>
              <w:t>1) установление недостоверности документов,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представленных докум</w:t>
            </w:r>
            <w:r>
              <w:rPr>
                <w:color w:val="000000"/>
                <w:sz w:val="20"/>
              </w:rPr>
              <w:t xml:space="preserve">ентов услугополучателя, необходимых для оказания государственной услуги, требованиям, установленным Правилами распределения мест в общежитиях государственных организаций образования, утвержденными приказом Министра образования и науки Республики Казахстан </w:t>
            </w:r>
            <w:r>
              <w:rPr>
                <w:color w:val="000000"/>
                <w:sz w:val="20"/>
              </w:rPr>
              <w:t>от 22 января 2016 года № 66 (зарегистрирован в Реестре государственной регистрации нормативных правовых актов под № 13487).</w:t>
            </w:r>
            <w:r>
              <w:br/>
            </w:r>
            <w:r>
              <w:rPr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ответ с указанием причин отказа.</w:t>
            </w:r>
            <w:r>
              <w:br/>
            </w:r>
            <w:r>
              <w:rPr>
                <w:color w:val="000000"/>
                <w:sz w:val="20"/>
              </w:rPr>
              <w:t>В случае устр</w:t>
            </w:r>
            <w:r>
              <w:rPr>
                <w:color w:val="000000"/>
                <w:sz w:val="20"/>
              </w:rPr>
              <w:t>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порядке, установленном настоящими Правилами государственной услуги.</w:t>
            </w:r>
          </w:p>
        </w:tc>
        <w:bookmarkEnd w:id="52"/>
      </w:tr>
      <w:tr w:rsidR="000B385A" w14:paraId="4AFFACC0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E0F601E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EE735AA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</w:t>
            </w:r>
            <w:r>
              <w:rPr>
                <w:color w:val="000000"/>
                <w:sz w:val="20"/>
              </w:rPr>
              <w:t>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702A1A2" w14:textId="77777777" w:rsidR="000B385A" w:rsidRDefault="00EA563B">
            <w:pPr>
              <w:spacing w:after="20"/>
              <w:ind w:left="20"/>
              <w:jc w:val="both"/>
            </w:pPr>
            <w:bookmarkStart w:id="53" w:name="z77"/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– 15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услу</w:t>
            </w:r>
            <w:r>
              <w:rPr>
                <w:color w:val="000000"/>
                <w:sz w:val="20"/>
              </w:rPr>
              <w:t>гополучателя – 30 минут.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государственной услуги в 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</w:t>
            </w:r>
            <w:r>
              <w:rPr>
                <w:color w:val="000000"/>
                <w:sz w:val="20"/>
              </w:rPr>
              <w:t>ги в режиме удаленного доступа посредством "личного кабинета" портала, справочных служб услугодателя,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</w:t>
            </w:r>
            <w:r>
              <w:rPr>
                <w:color w:val="000000"/>
                <w:sz w:val="20"/>
              </w:rPr>
              <w:t>, в отношении которого запрашиваются сведения, предоставленного из "личного кабинета" на портале.</w:t>
            </w:r>
          </w:p>
        </w:tc>
        <w:bookmarkEnd w:id="53"/>
      </w:tr>
      <w:tr w:rsidR="000B385A" w14:paraId="5C2B90D0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D9326FA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14B2DDF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22 мая 2020 года № 215</w:t>
            </w:r>
          </w:p>
        </w:tc>
      </w:tr>
      <w:tr w:rsidR="000B385A" w14:paraId="4B291D94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5F5C60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B67760F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 3</w:t>
            </w:r>
            <w:r>
              <w:br/>
            </w:r>
            <w:r>
              <w:rPr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color w:val="000000"/>
                <w:sz w:val="20"/>
              </w:rPr>
              <w:t xml:space="preserve">в </w:t>
            </w:r>
            <w:r>
              <w:rPr>
                <w:color w:val="000000"/>
                <w:sz w:val="20"/>
              </w:rPr>
              <w:t>общежитиях организаций образования</w:t>
            </w:r>
          </w:p>
        </w:tc>
      </w:tr>
      <w:tr w:rsidR="000B385A" w14:paraId="285975D9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60819F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Стандарт государственной услуги: "Предоставление общежития обучающимся в высших учебных заведениях" </w:t>
            </w:r>
          </w:p>
        </w:tc>
      </w:tr>
      <w:tr w:rsidR="000B385A" w14:paraId="7C69633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0ACB72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82B7E13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Наименование услугодателя 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7907870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Высшие учебные заведения</w:t>
            </w:r>
          </w:p>
        </w:tc>
      </w:tr>
      <w:tr w:rsidR="000B385A" w14:paraId="49342372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0FF8A3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9C28650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 xml:space="preserve">Способы предоставления государственной услуги 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A7AA10" w14:textId="77777777" w:rsidR="000B385A" w:rsidRDefault="00EA563B">
            <w:pPr>
              <w:spacing w:after="20"/>
              <w:ind w:left="20"/>
              <w:jc w:val="both"/>
            </w:pPr>
            <w:bookmarkStart w:id="54" w:name="z84"/>
            <w:r>
              <w:rPr>
                <w:color w:val="000000"/>
                <w:sz w:val="20"/>
              </w:rPr>
              <w:t>Прием заявления и выдача результата оказания государственной услуги осуществляется через:</w:t>
            </w:r>
            <w:r>
              <w:br/>
            </w:r>
            <w:r>
              <w:rPr>
                <w:color w:val="000000"/>
                <w:sz w:val="20"/>
              </w:rPr>
              <w:t>1) Высшие учебные заведения;</w:t>
            </w:r>
            <w:r>
              <w:br/>
            </w:r>
            <w:r>
              <w:rPr>
                <w:color w:val="000000"/>
                <w:sz w:val="20"/>
              </w:rPr>
              <w:t>2) веб-портал "электронного правительства" www.egov.kz (далее – портал).</w:t>
            </w:r>
          </w:p>
        </w:tc>
        <w:bookmarkEnd w:id="54"/>
      </w:tr>
      <w:tr w:rsidR="000B385A" w14:paraId="2E2F4488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409B03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987B0AE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Срок оказания </w:t>
            </w:r>
            <w:r>
              <w:rPr>
                <w:color w:val="000000"/>
                <w:sz w:val="20"/>
              </w:rPr>
              <w:t>государственной услуги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592074F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Срок оказания – 3 рабочих дня.</w:t>
            </w:r>
          </w:p>
        </w:tc>
      </w:tr>
      <w:tr w:rsidR="000B385A" w14:paraId="177D64A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64DF49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D6D11B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Форма оказания государственной услуги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20CDA1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Электронная/бумажная. </w:t>
            </w:r>
          </w:p>
        </w:tc>
      </w:tr>
      <w:tr w:rsidR="000B385A" w14:paraId="28815DF4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08AC889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3C0B42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Результат оказания государственной услуги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588B480" w14:textId="77777777" w:rsidR="000B385A" w:rsidRDefault="00EA563B">
            <w:pPr>
              <w:spacing w:after="20"/>
              <w:ind w:left="20"/>
              <w:jc w:val="both"/>
            </w:pPr>
            <w:bookmarkStart w:id="55" w:name="z86"/>
            <w:r>
              <w:rPr>
                <w:color w:val="000000"/>
                <w:sz w:val="20"/>
              </w:rPr>
              <w:t>направление о предоставлении общежития обучающимся в высших учебных заведениях по форме согл</w:t>
            </w:r>
            <w:r>
              <w:rPr>
                <w:color w:val="000000"/>
                <w:sz w:val="20"/>
              </w:rPr>
              <w:t>асно приложению 6 к настоящим Правилам, либо мотивированный отказ.</w:t>
            </w:r>
            <w:r>
              <w:br/>
            </w:r>
            <w:r>
              <w:rPr>
                <w:color w:val="000000"/>
                <w:sz w:val="20"/>
              </w:rPr>
              <w:t>Форма предоставления результата оказания государственной услуги: электронная/бумажная.</w:t>
            </w:r>
            <w:r>
              <w:br/>
            </w:r>
            <w:r>
              <w:rPr>
                <w:color w:val="000000"/>
                <w:sz w:val="20"/>
              </w:rPr>
              <w:t>При не обращении услугополучателя за результатом государственной услуги в указанный срок, услугодатель</w:t>
            </w:r>
            <w:r>
              <w:rPr>
                <w:color w:val="000000"/>
                <w:sz w:val="20"/>
              </w:rPr>
              <w:t xml:space="preserve"> обеспечивает их хранение по месту приема до получения услугополучателем.</w:t>
            </w:r>
          </w:p>
        </w:tc>
        <w:bookmarkEnd w:id="55"/>
      </w:tr>
      <w:tr w:rsidR="000B385A" w14:paraId="2A533BE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5FE301D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886D2E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3D12A5F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Бесплатно</w:t>
            </w:r>
          </w:p>
        </w:tc>
      </w:tr>
      <w:tr w:rsidR="000B385A" w14:paraId="086BF5F6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62CF783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202F17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График работы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BBB384E" w14:textId="77777777" w:rsidR="000B385A" w:rsidRDefault="00EA563B">
            <w:pPr>
              <w:spacing w:after="20"/>
              <w:ind w:left="20"/>
              <w:jc w:val="both"/>
            </w:pPr>
            <w:bookmarkStart w:id="56" w:name="z88"/>
            <w:r>
              <w:rPr>
                <w:color w:val="000000"/>
                <w:sz w:val="20"/>
              </w:rPr>
              <w:t xml:space="preserve"> 1) Высших учебных заведений – с понедельника по пятницу, в соответствии с установленным графиком работы с 9.00 до 18.30 часов, за исключением выходных и праздничных дней, согласно Трудовому кодексу Республики Казахстан от 23 ноя</w:t>
            </w:r>
            <w:r>
              <w:rPr>
                <w:color w:val="000000"/>
                <w:sz w:val="20"/>
              </w:rPr>
              <w:t>бря 2015 года (далее – Кодекс) с перерывом на обед с 13.00 часов до 14.30 часов.</w:t>
            </w:r>
            <w:r>
              <w:br/>
            </w:r>
            <w:r>
              <w:rPr>
                <w:color w:val="000000"/>
                <w:sz w:val="20"/>
              </w:rPr>
              <w:t>2) портала – круглосуточно, за исключением технических перерывов в связи с проведением ремонтных работ (при обращении услугополучателя после окончания рабочего времени, в выхо</w:t>
            </w:r>
            <w:r>
              <w:rPr>
                <w:color w:val="000000"/>
                <w:sz w:val="20"/>
              </w:rPr>
              <w:t>дные и праздничные дни согласно Кодексу, прием заявлений и выдача результатов оказания государственной услуги осуществляется следующим рабочим днем).</w:t>
            </w:r>
            <w:r>
              <w:br/>
            </w:r>
            <w:r>
              <w:rPr>
                <w:color w:val="000000"/>
                <w:sz w:val="20"/>
              </w:rPr>
              <w:t>Адреса мест оказания государственной услуги размещены на:</w:t>
            </w:r>
            <w:r>
              <w:br/>
            </w:r>
            <w:r>
              <w:rPr>
                <w:color w:val="000000"/>
                <w:sz w:val="20"/>
              </w:rPr>
              <w:t>1) интернет-ресурсе услугодателя;</w:t>
            </w:r>
            <w:r>
              <w:br/>
            </w:r>
            <w:r>
              <w:rPr>
                <w:color w:val="000000"/>
                <w:sz w:val="20"/>
              </w:rPr>
              <w:t>2) портале www</w:t>
            </w:r>
            <w:r>
              <w:rPr>
                <w:color w:val="000000"/>
                <w:sz w:val="20"/>
              </w:rPr>
              <w:t>.egov.kz.</w:t>
            </w:r>
          </w:p>
        </w:tc>
        <w:bookmarkEnd w:id="56"/>
      </w:tr>
      <w:tr w:rsidR="000B385A" w14:paraId="55B27A21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0C787F4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1B76E35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Перечень документов необходимых для оказания государственной услуги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50BEDE7" w14:textId="77777777" w:rsidR="000B385A" w:rsidRDefault="00EA563B">
            <w:pPr>
              <w:spacing w:after="20"/>
              <w:ind w:left="20"/>
              <w:jc w:val="both"/>
            </w:pPr>
            <w:bookmarkStart w:id="57" w:name="z92"/>
            <w:r>
              <w:rPr>
                <w:color w:val="000000"/>
                <w:sz w:val="20"/>
              </w:rPr>
              <w:t>К услугодателю:</w:t>
            </w:r>
            <w:r>
              <w:br/>
            </w:r>
            <w:r>
              <w:rPr>
                <w:color w:val="000000"/>
                <w:sz w:val="20"/>
              </w:rPr>
              <w:t>1) заявление на имя руководителя организации о предоставлении места в общежитии по форме, согласно приложению 1 к настоящим Правилам;</w:t>
            </w:r>
            <w:r>
              <w:br/>
            </w:r>
            <w:r>
              <w:rPr>
                <w:color w:val="000000"/>
                <w:sz w:val="20"/>
              </w:rPr>
              <w:t>2) документ о статусе ора</w:t>
            </w:r>
            <w:r>
              <w:rPr>
                <w:color w:val="000000"/>
                <w:sz w:val="20"/>
              </w:rPr>
              <w:t>лмана</w:t>
            </w:r>
            <w:r>
              <w:br/>
            </w:r>
            <w:r>
              <w:rPr>
                <w:color w:val="000000"/>
                <w:sz w:val="20"/>
              </w:rPr>
              <w:t>3) документ, удостоверяющий личность (для идентификации).</w:t>
            </w:r>
            <w:r>
              <w:br/>
            </w:r>
            <w:r>
              <w:rPr>
                <w:color w:val="000000"/>
                <w:sz w:val="20"/>
              </w:rPr>
              <w:t xml:space="preserve"> На портале:</w:t>
            </w:r>
            <w:r>
              <w:br/>
            </w:r>
            <w:r>
              <w:rPr>
                <w:color w:val="000000"/>
                <w:sz w:val="20"/>
              </w:rPr>
              <w:t>1) заявление о предоставлении места в общежитии в форме электронного документа, удостоверенного ЭЦП услугополучателя;</w:t>
            </w:r>
            <w:r>
              <w:br/>
            </w:r>
            <w:r>
              <w:rPr>
                <w:color w:val="000000"/>
                <w:sz w:val="20"/>
              </w:rPr>
              <w:t>2) электронная копия документа о статусе оралмана.</w:t>
            </w:r>
            <w:r>
              <w:br/>
            </w:r>
            <w:r>
              <w:rPr>
                <w:color w:val="000000"/>
                <w:sz w:val="20"/>
              </w:rPr>
              <w:t xml:space="preserve"> Сведения </w:t>
            </w:r>
            <w:r>
              <w:rPr>
                <w:color w:val="000000"/>
                <w:sz w:val="20"/>
              </w:rPr>
              <w:t>о документах, удостоверяющих личность, о составе семьи, при наличии семьи; о смерти родителя (родителей) (для детей – сирот), либо справка с детского дома; о наличии в семье 4-х и более детей (для детей из многодетных семей); о подтверждении инвалидности о</w:t>
            </w:r>
            <w:r>
              <w:rPr>
                <w:color w:val="000000"/>
                <w:sz w:val="20"/>
              </w:rPr>
              <w:t xml:space="preserve"> подтверждении инвалидности по форме, утвержденной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</w:t>
            </w:r>
            <w:r>
              <w:rPr>
                <w:color w:val="000000"/>
                <w:sz w:val="20"/>
              </w:rPr>
              <w:t>твенной регистрации нормативных правовых актов № 10589, опубликован 15 апреля 2015 года в информационно-правовой системе "Әділет"); о подтверждении права для получения государственной адресной социальной помощи предоставляются услугодателю из соответствующ</w:t>
            </w:r>
            <w:r>
              <w:rPr>
                <w:color w:val="000000"/>
                <w:sz w:val="20"/>
              </w:rPr>
              <w:t>их государственных информационных систем через шлюз "электронного правительства".</w:t>
            </w:r>
          </w:p>
        </w:tc>
        <w:bookmarkEnd w:id="57"/>
      </w:tr>
      <w:tr w:rsidR="000B385A" w14:paraId="46DC79A5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B041B35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7948437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A10228" w14:textId="77777777" w:rsidR="000B385A" w:rsidRDefault="00EA563B">
            <w:pPr>
              <w:spacing w:after="20"/>
              <w:ind w:left="20"/>
              <w:jc w:val="both"/>
            </w:pPr>
            <w:bookmarkStart w:id="58" w:name="z99"/>
            <w:r>
              <w:rPr>
                <w:color w:val="000000"/>
                <w:sz w:val="20"/>
              </w:rPr>
              <w:t>1) установление недостоверности документов, представленных усл</w:t>
            </w:r>
            <w:r>
              <w:rPr>
                <w:color w:val="000000"/>
                <w:sz w:val="20"/>
              </w:rPr>
              <w:t>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color w:val="000000"/>
                <w:sz w:val="20"/>
              </w:rPr>
              <w:t>2) несоответствие представленных документов услугополучателя, необходимых для оказания государственной услуги, требованиям, установленным Правилами распреде</w:t>
            </w:r>
            <w:r>
              <w:rPr>
                <w:color w:val="000000"/>
                <w:sz w:val="20"/>
              </w:rPr>
              <w:t>ления мест в общежитиях государственных организаций образования, утвержденными приказом Министра образования и науки Республики Казахстан от 22 января 2016 года № 66 (зарегистрирован в Реестре государственной регистрации нормативных правовых актов под № 13</w:t>
            </w:r>
            <w:r>
              <w:rPr>
                <w:color w:val="000000"/>
                <w:sz w:val="20"/>
              </w:rPr>
              <w:t>487).</w:t>
            </w:r>
            <w:r>
              <w:br/>
            </w:r>
            <w:r>
              <w:rPr>
                <w:color w:val="000000"/>
                <w:sz w:val="20"/>
              </w:rPr>
              <w:t>При отказе в оказании государственной услуги услугодатель направляет услугополучателю ответ с указанием причин отказа.</w:t>
            </w:r>
            <w:r>
              <w:br/>
            </w:r>
            <w:r>
              <w:rPr>
                <w:color w:val="000000"/>
                <w:sz w:val="20"/>
              </w:rPr>
              <w:t>В случае устранения услугополучателем причин отказа в оказании государственной услуги услугополучатель может обратиться повторно дл</w:t>
            </w:r>
            <w:r>
              <w:rPr>
                <w:color w:val="000000"/>
                <w:sz w:val="20"/>
              </w:rPr>
              <w:t>я получения государственной услуги в порядке, установленном настоящими Правилами государственной услуги.</w:t>
            </w:r>
          </w:p>
        </w:tc>
        <w:bookmarkEnd w:id="58"/>
      </w:tr>
      <w:tr w:rsidR="000B385A" w14:paraId="1156677E" w14:textId="77777777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Before w:val="1"/>
          <w:trHeight w:val="30"/>
          <w:tblCellSpacing w:w="0" w:type="auto"/>
        </w:trPr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3382DD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30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301C8C" w14:textId="77777777" w:rsidR="000B385A" w:rsidRDefault="00EA563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Иные требования с учетом особенностей оказания государственной услуги, в том числе оказываемой в электронной форме и через </w:t>
            </w:r>
            <w:r>
              <w:rPr>
                <w:color w:val="000000"/>
                <w:sz w:val="20"/>
              </w:rPr>
              <w:t>Государственную корпорацию</w:t>
            </w:r>
          </w:p>
        </w:tc>
        <w:tc>
          <w:tcPr>
            <w:tcW w:w="10624" w:type="dxa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2C3EC8A" w14:textId="77777777" w:rsidR="000B385A" w:rsidRDefault="00EA563B">
            <w:pPr>
              <w:spacing w:after="20"/>
              <w:ind w:left="20"/>
              <w:jc w:val="both"/>
            </w:pPr>
            <w:bookmarkStart w:id="59" w:name="z102"/>
            <w:r>
              <w:rPr>
                <w:color w:val="000000"/>
                <w:sz w:val="20"/>
              </w:rPr>
              <w:t>Максимально допустимое время ожидания для сдачи пакета документов -15 минут.</w:t>
            </w:r>
            <w:r>
              <w:br/>
            </w:r>
            <w:r>
              <w:rPr>
                <w:color w:val="000000"/>
                <w:sz w:val="20"/>
              </w:rPr>
              <w:t>Максимально допустимое время обслуживания услугополучателя – 30 минут.</w:t>
            </w:r>
            <w:r>
              <w:br/>
            </w:r>
            <w:r>
              <w:rPr>
                <w:color w:val="000000"/>
                <w:sz w:val="20"/>
              </w:rPr>
              <w:t xml:space="preserve">Услугополучатель имеет возможность получения государственной услуги в </w:t>
            </w:r>
            <w:r>
              <w:rPr>
                <w:color w:val="000000"/>
                <w:sz w:val="20"/>
              </w:rPr>
              <w:t>электронной форме через портал при условии наличия ЭЦП.</w:t>
            </w:r>
            <w:r>
              <w:br/>
            </w:r>
            <w:r>
              <w:rPr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справочных служб услугод</w:t>
            </w:r>
            <w:r>
              <w:rPr>
                <w:color w:val="000000"/>
                <w:sz w:val="20"/>
              </w:rPr>
              <w:t>ателя, а также Единого контакт-центра "1414", 8-800-080-7777.</w:t>
            </w:r>
            <w:r>
              <w:br/>
            </w:r>
            <w:r>
              <w:rPr>
                <w:color w:val="000000"/>
                <w:sz w:val="20"/>
              </w:rPr>
              <w:t>Условия получения услуги третьими лицами:</w:t>
            </w:r>
            <w:r>
              <w:br/>
            </w:r>
            <w:r>
              <w:rPr>
                <w:color w:val="000000"/>
                <w:sz w:val="20"/>
              </w:rPr>
              <w:t>Электронный запрос третьих лиц, при условии согласия лица, в отношении которого запрашиваются сведения, предоставленного из "личного кабинета" на портал</w:t>
            </w:r>
            <w:r>
              <w:rPr>
                <w:color w:val="000000"/>
                <w:sz w:val="20"/>
              </w:rPr>
              <w:t>е.</w:t>
            </w:r>
          </w:p>
        </w:tc>
        <w:bookmarkEnd w:id="59"/>
      </w:tr>
      <w:tr w:rsidR="000B385A" w14:paraId="5F7E9793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ACCFBD4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4E5D08D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22 мая 2020 года № 215</w:t>
            </w:r>
          </w:p>
        </w:tc>
      </w:tr>
      <w:tr w:rsidR="000B385A" w14:paraId="1542C4C7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689C0E4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B9A02D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 4</w:t>
            </w:r>
            <w:r>
              <w:br/>
            </w:r>
            <w:r>
              <w:rPr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 организаций образования</w:t>
            </w:r>
          </w:p>
        </w:tc>
      </w:tr>
      <w:tr w:rsidR="000B385A" w14:paraId="1A04F69B" w14:textId="77777777"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83C562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3381832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4B7553E1" w14:textId="77777777" w:rsidR="000B385A" w:rsidRDefault="00EA563B">
      <w:pPr>
        <w:spacing w:after="0"/>
      </w:pPr>
      <w:bookmarkStart w:id="60" w:name="z110"/>
      <w:r>
        <w:rPr>
          <w:b/>
          <w:color w:val="000000"/>
        </w:rPr>
        <w:t xml:space="preserve">                          Расписка о приеме документов № _______</w:t>
      </w:r>
    </w:p>
    <w:p w14:paraId="6F1FB8BA" w14:textId="77777777" w:rsidR="000B385A" w:rsidRDefault="00EA563B">
      <w:pPr>
        <w:spacing w:after="0"/>
        <w:jc w:val="both"/>
      </w:pPr>
      <w:bookmarkStart w:id="61" w:name="z111"/>
      <w:bookmarkEnd w:id="60"/>
      <w:r>
        <w:rPr>
          <w:color w:val="000000"/>
          <w:sz w:val="28"/>
        </w:rPr>
        <w:t>      Отдел № ___ филиала НАО "Государственная корпорация Правительство для граждан" \ организация образования</w:t>
      </w:r>
      <w:r>
        <w:br/>
      </w:r>
      <w:r>
        <w:rPr>
          <w:color w:val="000000"/>
          <w:sz w:val="28"/>
        </w:rPr>
        <w:t>___________________________________________________________________</w:t>
      </w:r>
      <w:r>
        <w:br/>
      </w:r>
      <w:r>
        <w:rPr>
          <w:color w:val="000000"/>
          <w:sz w:val="28"/>
        </w:rPr>
        <w:t>____________</w:t>
      </w:r>
      <w:r>
        <w:rPr>
          <w:color w:val="000000"/>
          <w:sz w:val="28"/>
        </w:rPr>
        <w:t>_______________________________________________________</w:t>
      </w:r>
      <w:r>
        <w:br/>
      </w:r>
      <w:r>
        <w:rPr>
          <w:color w:val="000000"/>
          <w:sz w:val="28"/>
        </w:rPr>
        <w:t>Получены от ___________________________________ следующие документы:</w:t>
      </w:r>
      <w:r>
        <w:br/>
      </w:r>
      <w:r>
        <w:rPr>
          <w:color w:val="000000"/>
          <w:sz w:val="28"/>
        </w:rPr>
        <w:t>(Фамилия, имя, отчество (при его наличии) услугополучателя)</w:t>
      </w:r>
    </w:p>
    <w:p w14:paraId="2EFE972E" w14:textId="77777777" w:rsidR="000B385A" w:rsidRDefault="00EA563B">
      <w:pPr>
        <w:spacing w:after="0"/>
        <w:jc w:val="both"/>
      </w:pPr>
      <w:bookmarkStart w:id="62" w:name="z112"/>
      <w:bookmarkEnd w:id="61"/>
      <w:r>
        <w:rPr>
          <w:color w:val="000000"/>
          <w:sz w:val="28"/>
        </w:rPr>
        <w:t xml:space="preserve">       1. Заявление </w:t>
      </w:r>
    </w:p>
    <w:p w14:paraId="77FA90DB" w14:textId="77777777" w:rsidR="000B385A" w:rsidRDefault="00EA563B">
      <w:pPr>
        <w:spacing w:after="0"/>
        <w:jc w:val="both"/>
      </w:pPr>
      <w:bookmarkStart w:id="63" w:name="z113"/>
      <w:bookmarkEnd w:id="62"/>
      <w:r>
        <w:rPr>
          <w:color w:val="000000"/>
          <w:sz w:val="28"/>
        </w:rPr>
        <w:t>      2. Другие __________________________________</w:t>
      </w:r>
      <w:r>
        <w:rPr>
          <w:color w:val="000000"/>
          <w:sz w:val="28"/>
        </w:rPr>
        <w:t>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 _____________</w:t>
      </w:r>
      <w:r>
        <w:br/>
      </w:r>
      <w:r>
        <w:rPr>
          <w:color w:val="000000"/>
          <w:sz w:val="28"/>
        </w:rPr>
        <w:t xml:space="preserve">       (Фамилия, имя, отчест</w:t>
      </w:r>
      <w:r>
        <w:rPr>
          <w:color w:val="000000"/>
          <w:sz w:val="28"/>
        </w:rPr>
        <w:t>во (при его наличии)                   (подпись)</w:t>
      </w:r>
      <w:r>
        <w:br/>
      </w:r>
      <w:r>
        <w:rPr>
          <w:color w:val="000000"/>
          <w:sz w:val="28"/>
        </w:rPr>
        <w:t xml:space="preserve">       работника Государственной корпорации)/ </w:t>
      </w:r>
      <w:r>
        <w:br/>
      </w:r>
      <w:r>
        <w:rPr>
          <w:color w:val="000000"/>
          <w:sz w:val="28"/>
        </w:rPr>
        <w:t xml:space="preserve">       работника организации образования</w:t>
      </w:r>
    </w:p>
    <w:p w14:paraId="629416E5" w14:textId="77777777" w:rsidR="000B385A" w:rsidRDefault="00EA563B">
      <w:pPr>
        <w:spacing w:after="0"/>
        <w:jc w:val="both"/>
      </w:pPr>
      <w:bookmarkStart w:id="64" w:name="z114"/>
      <w:bookmarkEnd w:id="63"/>
      <w:r>
        <w:rPr>
          <w:color w:val="000000"/>
          <w:sz w:val="28"/>
        </w:rPr>
        <w:t xml:space="preserve">       Получил: подпись услугополучателя </w:t>
      </w:r>
      <w:r>
        <w:br/>
      </w:r>
      <w:r>
        <w:rPr>
          <w:color w:val="000000"/>
          <w:sz w:val="28"/>
        </w:rPr>
        <w:t>"___" ___________ 20 ___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0B385A" w14:paraId="737EA2C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14:paraId="663F3A69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2B0CB94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 xml:space="preserve">образования и </w:t>
            </w:r>
            <w:r>
              <w:rPr>
                <w:color w:val="000000"/>
                <w:sz w:val="20"/>
              </w:rPr>
              <w:t>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22 мая 2020 года № 215</w:t>
            </w:r>
          </w:p>
        </w:tc>
      </w:tr>
      <w:tr w:rsidR="000B385A" w14:paraId="701373B4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C37F7CC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A2A33D5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 5</w:t>
            </w:r>
            <w:r>
              <w:br/>
            </w:r>
            <w:r>
              <w:rPr>
                <w:color w:val="000000"/>
                <w:sz w:val="20"/>
              </w:rPr>
              <w:t>к Правилам 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 организаций образования</w:t>
            </w:r>
          </w:p>
        </w:tc>
      </w:tr>
      <w:tr w:rsidR="000B385A" w14:paraId="565D736C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4AADDD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CFCB94D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5A21D5C4" w14:textId="77777777" w:rsidR="000B385A" w:rsidRDefault="00EA563B">
      <w:pPr>
        <w:spacing w:after="0"/>
      </w:pPr>
      <w:bookmarkStart w:id="65" w:name="z118"/>
      <w:r>
        <w:rPr>
          <w:b/>
          <w:color w:val="000000"/>
        </w:rPr>
        <w:t xml:space="preserve">                          Расписка об отказе в приеме документов</w:t>
      </w:r>
    </w:p>
    <w:p w14:paraId="5F12B0BE" w14:textId="77777777" w:rsidR="000B385A" w:rsidRDefault="00EA563B">
      <w:pPr>
        <w:spacing w:after="0"/>
        <w:jc w:val="both"/>
      </w:pPr>
      <w:bookmarkStart w:id="66" w:name="z119"/>
      <w:bookmarkEnd w:id="65"/>
      <w:r>
        <w:rPr>
          <w:color w:val="000000"/>
          <w:sz w:val="28"/>
        </w:rPr>
        <w:t xml:space="preserve">       Руководствуясь статьей 19 Закона Республики Казахстан от 15 апреля 2013 года "О государственных услугах", отказывает в приеме документов на оказание государственной услуги (указать наи</w:t>
      </w:r>
      <w:r>
        <w:rPr>
          <w:color w:val="000000"/>
          <w:sz w:val="28"/>
        </w:rPr>
        <w:t>менование государственной услуги в соответствии со стандартом государственной услуги) ввиду представления Вами неполного пакета документов согласно перечню, государственной услуги, а именно:</w:t>
      </w:r>
    </w:p>
    <w:p w14:paraId="6B13627B" w14:textId="77777777" w:rsidR="000B385A" w:rsidRDefault="00EA563B">
      <w:pPr>
        <w:spacing w:after="0"/>
        <w:jc w:val="both"/>
      </w:pPr>
      <w:bookmarkStart w:id="67" w:name="z120"/>
      <w:bookmarkEnd w:id="66"/>
      <w:r>
        <w:rPr>
          <w:color w:val="000000"/>
          <w:sz w:val="28"/>
        </w:rPr>
        <w:t>      Наименование отсутствующих документов:</w:t>
      </w:r>
    </w:p>
    <w:p w14:paraId="61B5F361" w14:textId="77777777" w:rsidR="000B385A" w:rsidRDefault="00EA563B">
      <w:pPr>
        <w:spacing w:after="0"/>
        <w:jc w:val="both"/>
      </w:pPr>
      <w:bookmarkStart w:id="68" w:name="z121"/>
      <w:bookmarkEnd w:id="67"/>
      <w:r>
        <w:rPr>
          <w:color w:val="000000"/>
          <w:sz w:val="28"/>
        </w:rPr>
        <w:t>      1) ___________</w:t>
      </w:r>
      <w:r>
        <w:rPr>
          <w:color w:val="000000"/>
          <w:sz w:val="28"/>
        </w:rPr>
        <w:t>_____________________________;</w:t>
      </w:r>
    </w:p>
    <w:p w14:paraId="1C46C341" w14:textId="77777777" w:rsidR="000B385A" w:rsidRDefault="00EA563B">
      <w:pPr>
        <w:spacing w:after="0"/>
        <w:jc w:val="both"/>
      </w:pPr>
      <w:bookmarkStart w:id="69" w:name="z122"/>
      <w:bookmarkEnd w:id="68"/>
      <w:r>
        <w:rPr>
          <w:color w:val="000000"/>
          <w:sz w:val="28"/>
        </w:rPr>
        <w:t>      2) ________________________________________;</w:t>
      </w:r>
    </w:p>
    <w:p w14:paraId="61BD677B" w14:textId="77777777" w:rsidR="000B385A" w:rsidRDefault="00EA563B">
      <w:pPr>
        <w:spacing w:after="0"/>
        <w:jc w:val="both"/>
      </w:pPr>
      <w:bookmarkStart w:id="70" w:name="z123"/>
      <w:bookmarkEnd w:id="69"/>
      <w:r>
        <w:rPr>
          <w:color w:val="000000"/>
          <w:sz w:val="28"/>
        </w:rPr>
        <w:t>      3) ….</w:t>
      </w:r>
    </w:p>
    <w:p w14:paraId="3A37D5D7" w14:textId="77777777" w:rsidR="000B385A" w:rsidRDefault="00EA563B">
      <w:pPr>
        <w:spacing w:after="0"/>
        <w:jc w:val="both"/>
      </w:pPr>
      <w:bookmarkStart w:id="71" w:name="z124"/>
      <w:bookmarkEnd w:id="70"/>
      <w:r>
        <w:rPr>
          <w:color w:val="000000"/>
          <w:sz w:val="28"/>
        </w:rPr>
        <w:t>      Настоящая расписка составлена в 2 экземплярах, по одному для каждой стороны.</w:t>
      </w:r>
    </w:p>
    <w:p w14:paraId="0B137220" w14:textId="77777777" w:rsidR="000B385A" w:rsidRDefault="00EA563B">
      <w:pPr>
        <w:spacing w:after="0"/>
        <w:jc w:val="both"/>
      </w:pPr>
      <w:bookmarkStart w:id="72" w:name="z125"/>
      <w:bookmarkEnd w:id="71"/>
      <w:r>
        <w:rPr>
          <w:color w:val="000000"/>
          <w:sz w:val="28"/>
        </w:rPr>
        <w:t>      ФИО (подпись)</w:t>
      </w:r>
    </w:p>
    <w:p w14:paraId="040DE103" w14:textId="77777777" w:rsidR="000B385A" w:rsidRDefault="00EA563B">
      <w:pPr>
        <w:spacing w:after="0"/>
        <w:jc w:val="both"/>
      </w:pPr>
      <w:bookmarkStart w:id="73" w:name="z126"/>
      <w:bookmarkEnd w:id="72"/>
      <w:r>
        <w:rPr>
          <w:color w:val="000000"/>
          <w:sz w:val="28"/>
        </w:rPr>
        <w:t>      (работника Государственной корпорации)</w:t>
      </w:r>
    </w:p>
    <w:p w14:paraId="237DEA16" w14:textId="77777777" w:rsidR="000B385A" w:rsidRDefault="00EA563B">
      <w:pPr>
        <w:spacing w:after="0"/>
        <w:jc w:val="both"/>
      </w:pPr>
      <w:bookmarkStart w:id="74" w:name="z127"/>
      <w:bookmarkEnd w:id="73"/>
      <w:r>
        <w:rPr>
          <w:color w:val="000000"/>
          <w:sz w:val="28"/>
        </w:rPr>
        <w:t>      Исполнит</w:t>
      </w:r>
      <w:r>
        <w:rPr>
          <w:color w:val="000000"/>
          <w:sz w:val="28"/>
        </w:rPr>
        <w:t>ель: Ф.И.О._____________</w:t>
      </w:r>
    </w:p>
    <w:p w14:paraId="308A1819" w14:textId="77777777" w:rsidR="000B385A" w:rsidRDefault="00EA563B">
      <w:pPr>
        <w:spacing w:after="0"/>
        <w:jc w:val="both"/>
      </w:pPr>
      <w:bookmarkStart w:id="75" w:name="z128"/>
      <w:bookmarkEnd w:id="74"/>
      <w:r>
        <w:rPr>
          <w:color w:val="000000"/>
          <w:sz w:val="28"/>
        </w:rPr>
        <w:t>      Телефон __________</w:t>
      </w:r>
    </w:p>
    <w:p w14:paraId="3CCB4336" w14:textId="77777777" w:rsidR="000B385A" w:rsidRDefault="00EA563B">
      <w:pPr>
        <w:spacing w:after="0"/>
        <w:jc w:val="both"/>
      </w:pPr>
      <w:bookmarkStart w:id="76" w:name="z129"/>
      <w:bookmarkEnd w:id="75"/>
      <w:r>
        <w:rPr>
          <w:color w:val="000000"/>
          <w:sz w:val="28"/>
        </w:rPr>
        <w:t>      Получил: Ф.И.О. / подпись услугополучателя</w:t>
      </w:r>
    </w:p>
    <w:p w14:paraId="5CDE3712" w14:textId="77777777" w:rsidR="000B385A" w:rsidRDefault="00EA563B">
      <w:pPr>
        <w:spacing w:after="0"/>
        <w:jc w:val="both"/>
      </w:pPr>
      <w:bookmarkStart w:id="77" w:name="z130"/>
      <w:bookmarkEnd w:id="76"/>
      <w:r>
        <w:rPr>
          <w:color w:val="000000"/>
          <w:sz w:val="28"/>
        </w:rPr>
        <w:t>      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39"/>
        <w:gridCol w:w="3808"/>
      </w:tblGrid>
      <w:tr w:rsidR="000B385A" w14:paraId="06665ED9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"/>
          <w:p w14:paraId="53F3A02E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54DB1A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color w:val="000000"/>
                <w:sz w:val="20"/>
              </w:rPr>
              <w:t>образования и науки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от 22 мая 2020 года № 215</w:t>
            </w:r>
          </w:p>
        </w:tc>
      </w:tr>
      <w:tr w:rsidR="000B385A" w14:paraId="2E6207D7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515B9D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C345306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 6</w:t>
            </w:r>
            <w:r>
              <w:br/>
            </w:r>
            <w:r>
              <w:rPr>
                <w:color w:val="000000"/>
                <w:sz w:val="20"/>
              </w:rPr>
              <w:t>к Правила</w:t>
            </w:r>
            <w:r>
              <w:rPr>
                <w:color w:val="000000"/>
                <w:sz w:val="20"/>
              </w:rPr>
              <w:t>м распределения мест</w:t>
            </w:r>
            <w:r>
              <w:br/>
            </w:r>
            <w:r>
              <w:rPr>
                <w:color w:val="000000"/>
                <w:sz w:val="20"/>
              </w:rPr>
              <w:t>в общежитиях организаций образования</w:t>
            </w:r>
          </w:p>
        </w:tc>
      </w:tr>
      <w:tr w:rsidR="000B385A" w14:paraId="72894966" w14:textId="7777777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1D383EC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78ACC8" w14:textId="77777777" w:rsidR="000B385A" w:rsidRDefault="00EA563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14:paraId="17D1CF9C" w14:textId="77777777" w:rsidR="000B385A" w:rsidRDefault="00EA563B">
      <w:pPr>
        <w:spacing w:after="0"/>
      </w:pPr>
      <w:bookmarkStart w:id="78" w:name="z134"/>
      <w:r>
        <w:rPr>
          <w:b/>
          <w:color w:val="000000"/>
        </w:rPr>
        <w:t xml:space="preserve">        Направление о предоставлении общежитий обучающимся организаций</w:t>
      </w:r>
      <w:r>
        <w:br/>
      </w:r>
      <w:r>
        <w:rPr>
          <w:b/>
          <w:color w:val="000000"/>
        </w:rPr>
        <w:t xml:space="preserve">       технического и профессионального образования и высших учебных заведений</w:t>
      </w:r>
    </w:p>
    <w:p w14:paraId="67164965" w14:textId="77777777" w:rsidR="000B385A" w:rsidRDefault="00EA563B">
      <w:pPr>
        <w:spacing w:after="0"/>
        <w:jc w:val="both"/>
      </w:pPr>
      <w:bookmarkStart w:id="79" w:name="z135"/>
      <w:bookmarkEnd w:id="78"/>
      <w:r>
        <w:rPr>
          <w:color w:val="000000"/>
          <w:sz w:val="28"/>
        </w:rPr>
        <w:t>      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(наименование и адрес организации образования)</w:t>
      </w:r>
      <w:r>
        <w:br/>
      </w:r>
      <w:r>
        <w:rPr>
          <w:color w:val="000000"/>
          <w:sz w:val="28"/>
        </w:rPr>
        <w:t>Гражданину(-ке) ______________________________</w:t>
      </w:r>
      <w:r>
        <w:rPr>
          <w:color w:val="000000"/>
          <w:sz w:val="28"/>
        </w:rPr>
        <w:t>_________________________</w:t>
      </w:r>
      <w:r>
        <w:br/>
      </w:r>
      <w:r>
        <w:rPr>
          <w:color w:val="000000"/>
          <w:sz w:val="28"/>
        </w:rPr>
        <w:t xml:space="preserve">                         (фамилия, имя, отчество (при его наличии)</w:t>
      </w:r>
    </w:p>
    <w:p w14:paraId="5D0A8A98" w14:textId="77777777" w:rsidR="000B385A" w:rsidRDefault="00EA563B">
      <w:pPr>
        <w:spacing w:after="0"/>
        <w:jc w:val="both"/>
      </w:pPr>
      <w:bookmarkStart w:id="80" w:name="z136"/>
      <w:bookmarkEnd w:id="79"/>
      <w:r>
        <w:rPr>
          <w:color w:val="000000"/>
          <w:sz w:val="28"/>
        </w:rPr>
        <w:t>      Направляю на заселение в общежитие №___</w:t>
      </w:r>
    </w:p>
    <w:p w14:paraId="7873E06D" w14:textId="77777777" w:rsidR="000B385A" w:rsidRDefault="00EA563B">
      <w:pPr>
        <w:spacing w:after="0"/>
        <w:jc w:val="both"/>
      </w:pPr>
      <w:bookmarkStart w:id="81" w:name="z137"/>
      <w:bookmarkEnd w:id="80"/>
      <w:r>
        <w:rPr>
          <w:color w:val="000000"/>
          <w:sz w:val="28"/>
        </w:rPr>
        <w:t>      Адрес общежития _________________________________________________</w:t>
      </w:r>
    </w:p>
    <w:p w14:paraId="1075B56E" w14:textId="77777777" w:rsidR="000B385A" w:rsidRDefault="00EA563B">
      <w:pPr>
        <w:spacing w:after="0"/>
        <w:jc w:val="both"/>
      </w:pPr>
      <w:bookmarkStart w:id="82" w:name="z138"/>
      <w:bookmarkEnd w:id="81"/>
      <w:r>
        <w:rPr>
          <w:color w:val="000000"/>
          <w:sz w:val="28"/>
        </w:rPr>
        <w:t xml:space="preserve">      Предлагаю Вам явиться "___"_________20 </w:t>
      </w:r>
      <w:r>
        <w:rPr>
          <w:color w:val="000000"/>
          <w:sz w:val="28"/>
        </w:rPr>
        <w:t>___ г. В ____ час. В ____ час.</w:t>
      </w:r>
    </w:p>
    <w:p w14:paraId="0EBDEBF2" w14:textId="77777777" w:rsidR="000B385A" w:rsidRDefault="00EA563B">
      <w:pPr>
        <w:spacing w:after="0"/>
        <w:jc w:val="both"/>
      </w:pPr>
      <w:bookmarkStart w:id="83" w:name="z139"/>
      <w:bookmarkEnd w:id="82"/>
      <w:r>
        <w:rPr>
          <w:color w:val="000000"/>
          <w:sz w:val="28"/>
        </w:rPr>
        <w:t>      Руководитель</w:t>
      </w:r>
      <w:r>
        <w:br/>
      </w:r>
      <w:r>
        <w:rPr>
          <w:color w:val="000000"/>
          <w:sz w:val="28"/>
        </w:rPr>
        <w:t xml:space="preserve">       Организации образования 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(подпись)</w:t>
      </w:r>
    </w:p>
    <w:p w14:paraId="2711521F" w14:textId="77777777" w:rsidR="000B385A" w:rsidRDefault="00EA563B">
      <w:pPr>
        <w:spacing w:after="0"/>
        <w:jc w:val="both"/>
      </w:pPr>
      <w:bookmarkStart w:id="84" w:name="z140"/>
      <w:bookmarkEnd w:id="83"/>
      <w:r>
        <w:rPr>
          <w:color w:val="000000"/>
          <w:sz w:val="28"/>
        </w:rPr>
        <w:t>      "_____"______________20 ____ г.</w:t>
      </w:r>
    </w:p>
    <w:p w14:paraId="5E88335F" w14:textId="77777777" w:rsidR="000B385A" w:rsidRDefault="00EA563B">
      <w:pPr>
        <w:spacing w:after="0"/>
        <w:jc w:val="both"/>
      </w:pPr>
      <w:bookmarkStart w:id="85" w:name="z141"/>
      <w:bookmarkEnd w:id="84"/>
      <w:r>
        <w:rPr>
          <w:color w:val="000000"/>
          <w:sz w:val="28"/>
        </w:rPr>
        <w:t>      М.П.</w:t>
      </w:r>
    </w:p>
    <w:bookmarkEnd w:id="85"/>
    <w:p w14:paraId="2A27A1A0" w14:textId="77777777" w:rsidR="000B385A" w:rsidRDefault="00EA563B">
      <w:pPr>
        <w:spacing w:after="0"/>
      </w:pPr>
      <w:r>
        <w:br/>
      </w:r>
      <w:r>
        <w:br/>
      </w:r>
    </w:p>
    <w:p w14:paraId="4D702FFF" w14:textId="77777777" w:rsidR="000B385A" w:rsidRDefault="00EA563B">
      <w:pPr>
        <w:pStyle w:val="disclaimer"/>
      </w:pPr>
      <w:r>
        <w:rPr>
          <w:color w:val="000000"/>
        </w:rPr>
        <w:t xml:space="preserve">© 2012. РГП на ПХВ «Институт </w:t>
      </w:r>
      <w:r>
        <w:rPr>
          <w:color w:val="000000"/>
        </w:rPr>
        <w:t>законодательства и правовой информации Республики Казахстан» Министерства юстиции Республики Казахстан</w:t>
      </w:r>
    </w:p>
    <w:sectPr w:rsidR="000B385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5A"/>
    <w:rsid w:val="000B385A"/>
    <w:rsid w:val="00141845"/>
    <w:rsid w:val="00EA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9EFD"/>
  <w15:docId w15:val="{29FF0C4C-44C0-40FA-A311-5C177D75D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3746</Words>
  <Characters>21358</Characters>
  <Application>Microsoft Office Word</Application>
  <DocSecurity>0</DocSecurity>
  <Lines>177</Lines>
  <Paragraphs>50</Paragraphs>
  <ScaleCrop>false</ScaleCrop>
  <Company/>
  <LinksUpToDate>false</LinksUpToDate>
  <CharactersWithSpaces>25054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Ainura</dc:creator>
  <cp:lastModifiedBy>Ainura</cp:lastModifiedBy>
  <cp:revision>2</cp:revision>
  <dcterms:created xsi:type="dcterms:W3CDTF">2020-09-29T18:37:00Z</dcterms:created>
  <dcterms:modified xsi:type="dcterms:W3CDTF">2020-09-29T18:37:00Z</dcterms:modified>
</cp:coreProperties>
</file>